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DFAB9" w14:textId="089F313F" w:rsidR="003925F1" w:rsidRPr="00DC0B39" w:rsidRDefault="00DC0B39" w:rsidP="00465EDC">
      <w:pPr>
        <w:rPr>
          <w:rFonts w:ascii="Times New Roman" w:hAnsi="Times New Roman" w:cs="Times New Roman"/>
          <w:b/>
          <w:bCs/>
        </w:rPr>
      </w:pPr>
      <w:r w:rsidRPr="00DC0B39">
        <w:rPr>
          <w:rFonts w:ascii="Times New Roman" w:hAnsi="Times New Roman" w:cs="Times New Roman"/>
          <w:b/>
          <w:bCs/>
        </w:rPr>
        <w:t>PREPARATION AND USE</w:t>
      </w:r>
    </w:p>
    <w:p w14:paraId="5B1B719F" w14:textId="0482636A" w:rsidR="00DC0B39" w:rsidRDefault="00DC0B39" w:rsidP="00465EDC">
      <w:pPr>
        <w:rPr>
          <w:rFonts w:ascii="Times New Roman" w:hAnsi="Times New Roman" w:cs="Times New Roman"/>
        </w:rPr>
      </w:pPr>
      <w:r w:rsidRPr="00DC0B39">
        <w:rPr>
          <w:rFonts w:ascii="Times New Roman" w:hAnsi="Times New Roman" w:cs="Times New Roman"/>
        </w:rPr>
        <w:t xml:space="preserve">The business plan </w:t>
      </w:r>
      <w:r>
        <w:rPr>
          <w:rFonts w:ascii="Times New Roman" w:hAnsi="Times New Roman" w:cs="Times New Roman"/>
        </w:rPr>
        <w:t>is</w:t>
      </w:r>
      <w:r w:rsidRPr="00DC0B39">
        <w:rPr>
          <w:rFonts w:ascii="Times New Roman" w:hAnsi="Times New Roman" w:cs="Times New Roman"/>
        </w:rPr>
        <w:t xml:space="preserve"> an integral part of the management and oversight of a financial institution (</w:t>
      </w:r>
      <w:r w:rsidR="003C17F4">
        <w:rPr>
          <w:rFonts w:ascii="Times New Roman" w:hAnsi="Times New Roman" w:cs="Times New Roman"/>
        </w:rPr>
        <w:t>“</w:t>
      </w:r>
      <w:r w:rsidRPr="00DC0B39">
        <w:rPr>
          <w:rFonts w:ascii="Times New Roman" w:hAnsi="Times New Roman" w:cs="Times New Roman"/>
        </w:rPr>
        <w:t>institution</w:t>
      </w:r>
      <w:r w:rsidR="003C17F4">
        <w:rPr>
          <w:rFonts w:ascii="Times New Roman" w:hAnsi="Times New Roman" w:cs="Times New Roman"/>
        </w:rPr>
        <w:t>”</w:t>
      </w:r>
      <w:r w:rsidRPr="00DC0B39">
        <w:rPr>
          <w:rFonts w:ascii="Times New Roman" w:hAnsi="Times New Roman" w:cs="Times New Roman"/>
        </w:rPr>
        <w:t>). It should establish the institution’s goals and objectives. It is a written summary of how the business will organize its resources to meet its goals and how the institution will measure progress. The business plan should be a comprehensive plan, which is the result of in-depth planning by the institution’s organizers and management. It should realistically forecast market demand, customer base, competition, and economic conditions. The plan must reflect sound</w:t>
      </w:r>
      <w:r>
        <w:rPr>
          <w:rFonts w:ascii="Times New Roman" w:hAnsi="Times New Roman" w:cs="Times New Roman"/>
        </w:rPr>
        <w:t xml:space="preserve"> </w:t>
      </w:r>
      <w:r w:rsidRPr="00DC0B39">
        <w:rPr>
          <w:rFonts w:ascii="Times New Roman" w:hAnsi="Times New Roman" w:cs="Times New Roman"/>
        </w:rPr>
        <w:t xml:space="preserve">principles and demonstrate realistic assessment of risk </w:t>
      </w:r>
      <w:proofErr w:type="gramStart"/>
      <w:r w:rsidRPr="00DC0B39">
        <w:rPr>
          <w:rFonts w:ascii="Times New Roman" w:hAnsi="Times New Roman" w:cs="Times New Roman"/>
        </w:rPr>
        <w:t>in light of</w:t>
      </w:r>
      <w:proofErr w:type="gramEnd"/>
      <w:r w:rsidRPr="00DC0B39">
        <w:rPr>
          <w:rFonts w:ascii="Times New Roman" w:hAnsi="Times New Roman" w:cs="Times New Roman"/>
        </w:rPr>
        <w:t xml:space="preserve"> economic and competitive conditions in the market to be served.</w:t>
      </w:r>
    </w:p>
    <w:p w14:paraId="39394D28" w14:textId="0B7220D2" w:rsidR="00DC0B39" w:rsidRDefault="00DC0B39" w:rsidP="00465EDC">
      <w:pPr>
        <w:rPr>
          <w:rFonts w:ascii="Times New Roman" w:hAnsi="Times New Roman" w:cs="Times New Roman"/>
        </w:rPr>
      </w:pPr>
      <w:r w:rsidRPr="00DC0B39">
        <w:rPr>
          <w:rFonts w:ascii="Times New Roman" w:hAnsi="Times New Roman" w:cs="Times New Roman"/>
        </w:rPr>
        <w:t xml:space="preserve">The business plan </w:t>
      </w:r>
      <w:r w:rsidR="00883E6D">
        <w:rPr>
          <w:rFonts w:ascii="Times New Roman" w:hAnsi="Times New Roman" w:cs="Times New Roman"/>
        </w:rPr>
        <w:t xml:space="preserve">must </w:t>
      </w:r>
      <w:r w:rsidRPr="00DC0B39">
        <w:rPr>
          <w:rFonts w:ascii="Times New Roman" w:hAnsi="Times New Roman" w:cs="Times New Roman"/>
        </w:rPr>
        <w:t xml:space="preserve">cover </w:t>
      </w:r>
      <w:r>
        <w:rPr>
          <w:rFonts w:ascii="Times New Roman" w:hAnsi="Times New Roman" w:cs="Times New Roman"/>
        </w:rPr>
        <w:t xml:space="preserve">the first </w:t>
      </w:r>
      <w:r w:rsidRPr="00DC0B39">
        <w:rPr>
          <w:rFonts w:ascii="Times New Roman" w:hAnsi="Times New Roman" w:cs="Times New Roman"/>
        </w:rPr>
        <w:t xml:space="preserve">three years and </w:t>
      </w:r>
      <w:r>
        <w:rPr>
          <w:rFonts w:ascii="Times New Roman" w:hAnsi="Times New Roman" w:cs="Times New Roman"/>
        </w:rPr>
        <w:t xml:space="preserve">must include a comprehensive estimate of operation expenses over the period.  Additionally, the plan must </w:t>
      </w:r>
      <w:r w:rsidRPr="00DC0B39">
        <w:rPr>
          <w:rFonts w:ascii="Times New Roman" w:hAnsi="Times New Roman" w:cs="Times New Roman"/>
        </w:rPr>
        <w:t xml:space="preserve">provide detailed explanations of actions that are proposed to accomplish the primary functions of the institution. The description </w:t>
      </w:r>
      <w:r w:rsidR="00883E6D">
        <w:rPr>
          <w:rFonts w:ascii="Times New Roman" w:hAnsi="Times New Roman" w:cs="Times New Roman"/>
        </w:rPr>
        <w:t>must</w:t>
      </w:r>
      <w:r w:rsidRPr="00DC0B39">
        <w:rPr>
          <w:rFonts w:ascii="Times New Roman" w:hAnsi="Times New Roman" w:cs="Times New Roman"/>
        </w:rPr>
        <w:t xml:space="preserve"> provide enough detail to demonstrate that the institution has a reasonable chance for success, will operate in a safe and sound manner, and will have adequate capital to support the risk profile.</w:t>
      </w:r>
      <w:r>
        <w:rPr>
          <w:rFonts w:ascii="Times New Roman" w:hAnsi="Times New Roman" w:cs="Times New Roman"/>
        </w:rPr>
        <w:t xml:space="preserve">  The plan must include a comprehensive risk assessment and a complete proposal for compliance with all applicable state, federal and foreign laws, an</w:t>
      </w:r>
      <w:r w:rsidR="00D73AAC">
        <w:rPr>
          <w:rFonts w:ascii="Times New Roman" w:hAnsi="Times New Roman" w:cs="Times New Roman"/>
        </w:rPr>
        <w:t>d</w:t>
      </w:r>
      <w:r>
        <w:rPr>
          <w:rFonts w:ascii="Times New Roman" w:hAnsi="Times New Roman" w:cs="Times New Roman"/>
        </w:rPr>
        <w:t xml:space="preserve"> in particular, the Nebraska Financial Innovation Act.</w:t>
      </w:r>
    </w:p>
    <w:p w14:paraId="5BAE6F14" w14:textId="43CD7608" w:rsidR="00DC0B39" w:rsidRDefault="003C17F4" w:rsidP="00465EDC">
      <w:pPr>
        <w:rPr>
          <w:rFonts w:ascii="Times New Roman" w:hAnsi="Times New Roman" w:cs="Times New Roman"/>
        </w:rPr>
      </w:pPr>
      <w:r w:rsidRPr="003C17F4">
        <w:rPr>
          <w:rFonts w:ascii="Times New Roman" w:hAnsi="Times New Roman" w:cs="Times New Roman"/>
        </w:rPr>
        <w:t>For any institution with an Internet or alternative electronic delivery channel, the plan should contain a clear and detailed definition of the market the institution plans to serve and the products and services it will provide through electronic channels. Because the Internet has a potential global market and can reach anyone with Internet access, the selected information on market area and products and services is essential. The marketing plan should explain how the institution would achieve brand recognition.</w:t>
      </w:r>
      <w:r w:rsidR="00DC0B39" w:rsidRPr="00DC0B39">
        <w:rPr>
          <w:rFonts w:ascii="Times New Roman" w:hAnsi="Times New Roman" w:cs="Times New Roman"/>
        </w:rPr>
        <w:t xml:space="preserve"> </w:t>
      </w:r>
    </w:p>
    <w:p w14:paraId="2F1A25E5" w14:textId="29044EE4" w:rsidR="00DC0B39" w:rsidRPr="00DC0B39" w:rsidRDefault="00DC0B39" w:rsidP="00465EDC">
      <w:pPr>
        <w:rPr>
          <w:rFonts w:ascii="Times New Roman" w:hAnsi="Times New Roman" w:cs="Times New Roman"/>
          <w:b/>
          <w:bCs/>
        </w:rPr>
      </w:pPr>
      <w:r w:rsidRPr="00DC0B39">
        <w:rPr>
          <w:rFonts w:ascii="Times New Roman" w:hAnsi="Times New Roman" w:cs="Times New Roman"/>
          <w:b/>
          <w:bCs/>
        </w:rPr>
        <w:t>CONFIDENTIALITY</w:t>
      </w:r>
    </w:p>
    <w:p w14:paraId="255352E0" w14:textId="744035C3" w:rsidR="00DC0B39" w:rsidRDefault="00DC0B39" w:rsidP="00465EDC">
      <w:pPr>
        <w:rPr>
          <w:rFonts w:ascii="Times New Roman" w:hAnsi="Times New Roman" w:cs="Times New Roman"/>
        </w:rPr>
      </w:pPr>
      <w:r w:rsidRPr="00DC0B39">
        <w:rPr>
          <w:rFonts w:ascii="Times New Roman" w:hAnsi="Times New Roman" w:cs="Times New Roman"/>
        </w:rPr>
        <w:t>Any Applicant desiring confidential treatment of specific portions of the plan and projections must submit the request in writing. The request must discuss the justification for the requested treatment. The Applicant’s reasons for requesting confidentiality should specifically demonstrate the harm (for example, loss of its competitive position, invasion of privacy) that would result from public release of information (</w:t>
      </w:r>
      <w:r w:rsidR="00DE1F04">
        <w:rPr>
          <w:rFonts w:ascii="Times New Roman" w:hAnsi="Times New Roman" w:cs="Times New Roman"/>
        </w:rPr>
        <w:t>The Nebraska Public Records Act (</w:t>
      </w:r>
      <w:r w:rsidR="00DE1F04" w:rsidRPr="00DE1F04">
        <w:rPr>
          <w:rFonts w:ascii="Times New Roman" w:hAnsi="Times New Roman" w:cs="Times New Roman"/>
        </w:rPr>
        <w:t>Neb. Rev. Stat. § 84-712, et. Seq</w:t>
      </w:r>
      <w:r w:rsidR="000C7F3F">
        <w:rPr>
          <w:rFonts w:ascii="Times New Roman" w:hAnsi="Times New Roman" w:cs="Times New Roman"/>
        </w:rPr>
        <w:t>.</w:t>
      </w:r>
      <w:r w:rsidR="00DE1F04">
        <w:rPr>
          <w:rFonts w:ascii="Times New Roman" w:hAnsi="Times New Roman" w:cs="Times New Roman"/>
        </w:rPr>
        <w:t>)</w:t>
      </w:r>
      <w:r w:rsidR="00DE1F04" w:rsidRPr="00DE1F04">
        <w:rPr>
          <w:rFonts w:ascii="Times New Roman" w:hAnsi="Times New Roman" w:cs="Times New Roman"/>
        </w:rPr>
        <w:t xml:space="preserve"> </w:t>
      </w:r>
      <w:r w:rsidR="00DE1F04">
        <w:rPr>
          <w:rFonts w:ascii="Times New Roman" w:hAnsi="Times New Roman" w:cs="Times New Roman"/>
        </w:rPr>
        <w:t>and other applicable Nebraska</w:t>
      </w:r>
      <w:r w:rsidRPr="00DC0B39">
        <w:rPr>
          <w:rFonts w:ascii="Times New Roman" w:hAnsi="Times New Roman" w:cs="Times New Roman"/>
        </w:rPr>
        <w:t xml:space="preserve"> law). Information for which confidential treatment is requested should be: (1) specifically identified in the public portion of the application (by reference to the confidential section); (2) separately bound</w:t>
      </w:r>
      <w:r w:rsidR="00AD6751">
        <w:rPr>
          <w:rFonts w:ascii="Times New Roman" w:hAnsi="Times New Roman" w:cs="Times New Roman"/>
        </w:rPr>
        <w:t xml:space="preserve"> (physically or electronically)</w:t>
      </w:r>
      <w:r w:rsidRPr="00DC0B39">
        <w:rPr>
          <w:rFonts w:ascii="Times New Roman" w:hAnsi="Times New Roman" w:cs="Times New Roman"/>
        </w:rPr>
        <w:t xml:space="preserve">; and (3) labeled "Confidential." The Applicant should follow the same procedure when requesting confidential treatment for the subsequent filing of supplemental information to the plan. The Applicant should contact the </w:t>
      </w:r>
      <w:r>
        <w:rPr>
          <w:rFonts w:ascii="Times New Roman" w:hAnsi="Times New Roman" w:cs="Times New Roman"/>
        </w:rPr>
        <w:t>Department</w:t>
      </w:r>
      <w:r w:rsidRPr="00DC0B39">
        <w:rPr>
          <w:rFonts w:ascii="Times New Roman" w:hAnsi="Times New Roman" w:cs="Times New Roman"/>
        </w:rPr>
        <w:t xml:space="preserve"> for specific instructions regarding requests for confidential treatment. The </w:t>
      </w:r>
      <w:r>
        <w:rPr>
          <w:rFonts w:ascii="Times New Roman" w:hAnsi="Times New Roman" w:cs="Times New Roman"/>
        </w:rPr>
        <w:t>Department</w:t>
      </w:r>
      <w:r w:rsidRPr="00DC0B39">
        <w:rPr>
          <w:rFonts w:ascii="Times New Roman" w:hAnsi="Times New Roman" w:cs="Times New Roman"/>
        </w:rPr>
        <w:t xml:space="preserve"> will determine whether the information will be treated as confidential and will advise the Applicant of any decision to publicly release information labeled as "Confidential."</w:t>
      </w:r>
    </w:p>
    <w:p w14:paraId="56029F22" w14:textId="3D9FC959" w:rsidR="00517906" w:rsidRDefault="00517906" w:rsidP="00465EDC">
      <w:pPr>
        <w:rPr>
          <w:rFonts w:ascii="Times New Roman" w:hAnsi="Times New Roman" w:cs="Times New Roman"/>
        </w:rPr>
      </w:pPr>
    </w:p>
    <w:p w14:paraId="35FC27AF" w14:textId="258B41F0" w:rsidR="00517906" w:rsidRDefault="00517906" w:rsidP="00465EDC">
      <w:pPr>
        <w:rPr>
          <w:rFonts w:ascii="Times New Roman" w:hAnsi="Times New Roman" w:cs="Times New Roman"/>
        </w:rPr>
      </w:pPr>
    </w:p>
    <w:p w14:paraId="6A6D5419" w14:textId="7F4040F5" w:rsidR="00517906" w:rsidRDefault="00517906" w:rsidP="00465EDC">
      <w:pPr>
        <w:rPr>
          <w:rFonts w:ascii="Times New Roman" w:hAnsi="Times New Roman" w:cs="Times New Roman"/>
        </w:rPr>
      </w:pPr>
    </w:p>
    <w:p w14:paraId="5F08FD33" w14:textId="76E673A7" w:rsidR="00517906" w:rsidRDefault="00517906" w:rsidP="00465EDC">
      <w:pPr>
        <w:rPr>
          <w:rFonts w:ascii="Times New Roman" w:hAnsi="Times New Roman" w:cs="Times New Roman"/>
        </w:rPr>
      </w:pPr>
    </w:p>
    <w:p w14:paraId="01EFBD9D" w14:textId="6549F1E5" w:rsidR="00517906" w:rsidRDefault="00517906" w:rsidP="00465EDC">
      <w:pPr>
        <w:rPr>
          <w:rFonts w:ascii="Times New Roman" w:hAnsi="Times New Roman" w:cs="Times New Roman"/>
        </w:rPr>
      </w:pPr>
    </w:p>
    <w:p w14:paraId="546581DE" w14:textId="386EB09E" w:rsidR="00517906" w:rsidRPr="008B4037" w:rsidRDefault="00517906" w:rsidP="00465EDC">
      <w:pPr>
        <w:rPr>
          <w:rFonts w:ascii="Times New Roman" w:hAnsi="Times New Roman" w:cs="Times New Roman"/>
          <w:b/>
          <w:bCs/>
        </w:rPr>
      </w:pPr>
      <w:r w:rsidRPr="008B4037">
        <w:rPr>
          <w:rFonts w:ascii="Times New Roman" w:hAnsi="Times New Roman" w:cs="Times New Roman"/>
          <w:b/>
          <w:bCs/>
        </w:rPr>
        <w:t>BUSINESS PLAN</w:t>
      </w:r>
    </w:p>
    <w:p w14:paraId="37503CE5" w14:textId="57930378" w:rsidR="008B4037" w:rsidRPr="008B4037" w:rsidRDefault="008B4037" w:rsidP="008B4037">
      <w:pPr>
        <w:pStyle w:val="ListParagraph"/>
        <w:numPr>
          <w:ilvl w:val="0"/>
          <w:numId w:val="9"/>
        </w:numPr>
        <w:rPr>
          <w:rFonts w:ascii="Times New Roman" w:hAnsi="Times New Roman" w:cs="Times New Roman"/>
          <w:b/>
          <w:bCs/>
        </w:rPr>
      </w:pPr>
      <w:r w:rsidRPr="008B4037">
        <w:rPr>
          <w:rFonts w:ascii="Times New Roman" w:hAnsi="Times New Roman" w:cs="Times New Roman"/>
          <w:b/>
          <w:bCs/>
        </w:rPr>
        <w:t>Table of Contents</w:t>
      </w:r>
    </w:p>
    <w:p w14:paraId="3DF8EB02" w14:textId="77777777" w:rsidR="008B4037" w:rsidRPr="008B4037" w:rsidRDefault="008B4037" w:rsidP="008B4037">
      <w:pPr>
        <w:pStyle w:val="ListParagraph"/>
        <w:rPr>
          <w:rFonts w:ascii="Times New Roman" w:hAnsi="Times New Roman" w:cs="Times New Roman"/>
          <w:b/>
          <w:bCs/>
        </w:rPr>
      </w:pPr>
    </w:p>
    <w:p w14:paraId="30219BC5" w14:textId="677BEFD3" w:rsidR="008B4037" w:rsidRDefault="008B4037" w:rsidP="008B4037">
      <w:pPr>
        <w:pStyle w:val="ListParagraph"/>
        <w:numPr>
          <w:ilvl w:val="0"/>
          <w:numId w:val="9"/>
        </w:numPr>
        <w:rPr>
          <w:rFonts w:ascii="Times New Roman" w:hAnsi="Times New Roman" w:cs="Times New Roman"/>
          <w:b/>
          <w:bCs/>
        </w:rPr>
      </w:pPr>
      <w:r w:rsidRPr="008B4037">
        <w:rPr>
          <w:rFonts w:ascii="Times New Roman" w:hAnsi="Times New Roman" w:cs="Times New Roman"/>
          <w:b/>
          <w:bCs/>
        </w:rPr>
        <w:t>Executive Summary</w:t>
      </w:r>
      <w:r w:rsidR="00DE1F04">
        <w:rPr>
          <w:rFonts w:ascii="Times New Roman" w:hAnsi="Times New Roman" w:cs="Times New Roman"/>
          <w:b/>
          <w:bCs/>
        </w:rPr>
        <w:t xml:space="preserve"> </w:t>
      </w:r>
    </w:p>
    <w:p w14:paraId="280C2D97" w14:textId="77777777" w:rsidR="00DE1F04" w:rsidRPr="00AD6751" w:rsidRDefault="00DE1F04" w:rsidP="00AD6751">
      <w:pPr>
        <w:pStyle w:val="ListParagraph"/>
        <w:rPr>
          <w:rFonts w:ascii="Times New Roman" w:hAnsi="Times New Roman" w:cs="Times New Roman"/>
          <w:b/>
          <w:bCs/>
        </w:rPr>
      </w:pPr>
    </w:p>
    <w:p w14:paraId="18AC60D9" w14:textId="4D76AAB0" w:rsidR="00DE1F04" w:rsidRPr="008B4037" w:rsidRDefault="00DE1F04" w:rsidP="00AD6751">
      <w:pPr>
        <w:pStyle w:val="ListParagraph"/>
        <w:numPr>
          <w:ilvl w:val="1"/>
          <w:numId w:val="9"/>
        </w:numPr>
        <w:rPr>
          <w:rFonts w:ascii="Times New Roman" w:hAnsi="Times New Roman" w:cs="Times New Roman"/>
          <w:b/>
          <w:bCs/>
        </w:rPr>
      </w:pPr>
      <w:r>
        <w:rPr>
          <w:rFonts w:ascii="Times New Roman" w:hAnsi="Times New Roman" w:cs="Times New Roman"/>
          <w:b/>
          <w:bCs/>
        </w:rPr>
        <w:t>Describe the highlights of the plan.</w:t>
      </w:r>
    </w:p>
    <w:p w14:paraId="276B471B" w14:textId="77777777" w:rsidR="008B4037" w:rsidRPr="008B4037" w:rsidRDefault="008B4037" w:rsidP="008B4037">
      <w:pPr>
        <w:pStyle w:val="ListParagraph"/>
        <w:ind w:left="1440"/>
        <w:rPr>
          <w:rFonts w:ascii="Times New Roman" w:hAnsi="Times New Roman" w:cs="Times New Roman"/>
        </w:rPr>
      </w:pPr>
    </w:p>
    <w:p w14:paraId="2307532A" w14:textId="59939DEA" w:rsidR="008B4037" w:rsidRPr="008B4037" w:rsidRDefault="008B4037" w:rsidP="008B4037">
      <w:pPr>
        <w:pStyle w:val="ListParagraph"/>
        <w:numPr>
          <w:ilvl w:val="0"/>
          <w:numId w:val="9"/>
        </w:numPr>
        <w:rPr>
          <w:rFonts w:ascii="Times New Roman" w:hAnsi="Times New Roman" w:cs="Times New Roman"/>
          <w:b/>
          <w:bCs/>
        </w:rPr>
      </w:pPr>
      <w:r w:rsidRPr="008B4037">
        <w:rPr>
          <w:rFonts w:ascii="Times New Roman" w:hAnsi="Times New Roman" w:cs="Times New Roman"/>
          <w:b/>
          <w:bCs/>
        </w:rPr>
        <w:t>Description of Business</w:t>
      </w:r>
    </w:p>
    <w:p w14:paraId="30DEC787" w14:textId="77C77064" w:rsidR="008B4037" w:rsidRPr="008B4037" w:rsidRDefault="008B4037" w:rsidP="008B4037">
      <w:pPr>
        <w:pStyle w:val="ListParagraph"/>
        <w:numPr>
          <w:ilvl w:val="1"/>
          <w:numId w:val="9"/>
        </w:numPr>
        <w:rPr>
          <w:rFonts w:ascii="Times New Roman" w:hAnsi="Times New Roman" w:cs="Times New Roman"/>
          <w:b/>
          <w:bCs/>
        </w:rPr>
      </w:pPr>
      <w:r w:rsidRPr="008B4037">
        <w:rPr>
          <w:rFonts w:ascii="Times New Roman" w:hAnsi="Times New Roman" w:cs="Times New Roman"/>
        </w:rPr>
        <w:t xml:space="preserve">Describe the institution’s business and any special market niche, including the products, market, services, and </w:t>
      </w:r>
      <w:r w:rsidR="00AD6751">
        <w:rPr>
          <w:rFonts w:ascii="Times New Roman" w:hAnsi="Times New Roman" w:cs="Times New Roman"/>
        </w:rPr>
        <w:t xml:space="preserve">any </w:t>
      </w:r>
      <w:r w:rsidRPr="008B4037">
        <w:rPr>
          <w:rFonts w:ascii="Times New Roman" w:hAnsi="Times New Roman" w:cs="Times New Roman"/>
        </w:rPr>
        <w:t>nontraditional</w:t>
      </w:r>
      <w:r w:rsidR="00AD6751">
        <w:rPr>
          <w:rFonts w:ascii="Times New Roman" w:hAnsi="Times New Roman" w:cs="Times New Roman"/>
        </w:rPr>
        <w:t xml:space="preserve"> digital asset</w:t>
      </w:r>
      <w:r w:rsidRPr="008B4037">
        <w:rPr>
          <w:rFonts w:ascii="Times New Roman" w:hAnsi="Times New Roman" w:cs="Times New Roman"/>
        </w:rPr>
        <w:t xml:space="preserve"> activities.</w:t>
      </w:r>
    </w:p>
    <w:p w14:paraId="5165BACD" w14:textId="2BFD8ACA" w:rsidR="00D73AAC" w:rsidRPr="00D73AAC" w:rsidRDefault="008B4037" w:rsidP="008B4037">
      <w:pPr>
        <w:pStyle w:val="ListParagraph"/>
        <w:numPr>
          <w:ilvl w:val="1"/>
          <w:numId w:val="9"/>
        </w:numPr>
        <w:rPr>
          <w:rFonts w:ascii="Times New Roman" w:hAnsi="Times New Roman" w:cs="Times New Roman"/>
          <w:b/>
          <w:bCs/>
        </w:rPr>
      </w:pPr>
      <w:r w:rsidRPr="008B4037">
        <w:rPr>
          <w:rFonts w:ascii="Times New Roman" w:hAnsi="Times New Roman" w:cs="Times New Roman"/>
        </w:rPr>
        <w:t>If in a holding company structure</w:t>
      </w:r>
      <w:r w:rsidR="00D73AAC">
        <w:rPr>
          <w:rFonts w:ascii="Times New Roman" w:hAnsi="Times New Roman" w:cs="Times New Roman"/>
        </w:rPr>
        <w:t xml:space="preserve"> or in a corporate relationship with another entity (another business entity controls </w:t>
      </w:r>
      <w:r w:rsidR="00883E6D">
        <w:rPr>
          <w:rFonts w:ascii="Times New Roman" w:hAnsi="Times New Roman" w:cs="Times New Roman"/>
        </w:rPr>
        <w:t>ten (10%)</w:t>
      </w:r>
      <w:r w:rsidR="00D73AAC">
        <w:rPr>
          <w:rFonts w:ascii="Times New Roman" w:hAnsi="Times New Roman" w:cs="Times New Roman"/>
        </w:rPr>
        <w:t xml:space="preserve"> or more of the institution)</w:t>
      </w:r>
      <w:r w:rsidRPr="008B4037">
        <w:rPr>
          <w:rFonts w:ascii="Times New Roman" w:hAnsi="Times New Roman" w:cs="Times New Roman"/>
        </w:rPr>
        <w:t>, discuss the operations of the organization, including a brief detail of the organizational structure and interaction between the institution and its affiliates.</w:t>
      </w:r>
    </w:p>
    <w:p w14:paraId="2FD9A37C" w14:textId="07CC1EBC" w:rsidR="008B4037" w:rsidRPr="008B4037" w:rsidRDefault="00D73AAC" w:rsidP="008B4037">
      <w:pPr>
        <w:pStyle w:val="ListParagraph"/>
        <w:numPr>
          <w:ilvl w:val="1"/>
          <w:numId w:val="9"/>
        </w:numPr>
        <w:rPr>
          <w:rFonts w:ascii="Times New Roman" w:hAnsi="Times New Roman" w:cs="Times New Roman"/>
          <w:b/>
          <w:bCs/>
        </w:rPr>
      </w:pPr>
      <w:r>
        <w:rPr>
          <w:rFonts w:ascii="Times New Roman" w:hAnsi="Times New Roman" w:cs="Times New Roman"/>
        </w:rPr>
        <w:t xml:space="preserve">Attach the most recent audited financial statement of any business entity which controls </w:t>
      </w:r>
      <w:r w:rsidR="00CB2DA5">
        <w:rPr>
          <w:rFonts w:ascii="Times New Roman" w:hAnsi="Times New Roman" w:cs="Times New Roman"/>
        </w:rPr>
        <w:t>10</w:t>
      </w:r>
      <w:r w:rsidR="006C6765">
        <w:rPr>
          <w:rFonts w:ascii="Times New Roman" w:hAnsi="Times New Roman" w:cs="Times New Roman"/>
        </w:rPr>
        <w:t>% or</w:t>
      </w:r>
      <w:r>
        <w:rPr>
          <w:rFonts w:ascii="Times New Roman" w:hAnsi="Times New Roman" w:cs="Times New Roman"/>
        </w:rPr>
        <w:t xml:space="preserve"> more of the institution.</w:t>
      </w:r>
      <w:r w:rsidR="008B4037" w:rsidRPr="008B4037">
        <w:rPr>
          <w:rFonts w:ascii="Times New Roman" w:hAnsi="Times New Roman" w:cs="Times New Roman"/>
        </w:rPr>
        <w:t xml:space="preserve"> </w:t>
      </w:r>
    </w:p>
    <w:p w14:paraId="69CC5B16" w14:textId="77777777" w:rsidR="008B4037" w:rsidRPr="008B4037" w:rsidRDefault="008B4037" w:rsidP="008B4037">
      <w:pPr>
        <w:pStyle w:val="ListParagraph"/>
        <w:numPr>
          <w:ilvl w:val="1"/>
          <w:numId w:val="9"/>
        </w:numPr>
        <w:rPr>
          <w:rFonts w:ascii="Times New Roman" w:hAnsi="Times New Roman" w:cs="Times New Roman"/>
          <w:b/>
          <w:bCs/>
        </w:rPr>
      </w:pPr>
      <w:r w:rsidRPr="008B4037">
        <w:rPr>
          <w:rFonts w:ascii="Times New Roman" w:hAnsi="Times New Roman" w:cs="Times New Roman"/>
        </w:rPr>
        <w:t xml:space="preserve">Describe the extent, if any, that there are or will be transactions with affiliated entities or persons. Include terms. </w:t>
      </w:r>
    </w:p>
    <w:p w14:paraId="48C83586" w14:textId="77777777" w:rsidR="008B4037" w:rsidRPr="008B4037" w:rsidRDefault="008B4037" w:rsidP="008B4037">
      <w:pPr>
        <w:pStyle w:val="ListParagraph"/>
        <w:numPr>
          <w:ilvl w:val="1"/>
          <w:numId w:val="9"/>
        </w:numPr>
        <w:rPr>
          <w:rFonts w:ascii="Times New Roman" w:hAnsi="Times New Roman" w:cs="Times New Roman"/>
          <w:b/>
          <w:bCs/>
        </w:rPr>
      </w:pPr>
      <w:r w:rsidRPr="008B4037">
        <w:rPr>
          <w:rFonts w:ascii="Times New Roman" w:hAnsi="Times New Roman" w:cs="Times New Roman"/>
        </w:rPr>
        <w:t xml:space="preserve">Discuss the legal form and stock ownership of the institution and any investment in subsidiaries or service corporations. </w:t>
      </w:r>
    </w:p>
    <w:p w14:paraId="430A7428" w14:textId="77777777" w:rsidR="008B4037" w:rsidRPr="008B4037" w:rsidRDefault="008B4037" w:rsidP="008B4037">
      <w:pPr>
        <w:pStyle w:val="ListParagraph"/>
        <w:numPr>
          <w:ilvl w:val="1"/>
          <w:numId w:val="9"/>
        </w:numPr>
        <w:rPr>
          <w:rFonts w:ascii="Times New Roman" w:hAnsi="Times New Roman" w:cs="Times New Roman"/>
          <w:b/>
          <w:bCs/>
        </w:rPr>
      </w:pPr>
      <w:r w:rsidRPr="008B4037">
        <w:rPr>
          <w:rFonts w:ascii="Times New Roman" w:hAnsi="Times New Roman" w:cs="Times New Roman"/>
        </w:rPr>
        <w:t xml:space="preserve">For an operating company, describe the present financial condition and current resources, such as office network, staff, and customer base. Specifically discuss the strengths and weaknesses. </w:t>
      </w:r>
    </w:p>
    <w:p w14:paraId="18D5217E" w14:textId="105F2A55" w:rsidR="008B4037" w:rsidRPr="008B4037" w:rsidRDefault="008B4037" w:rsidP="008B4037">
      <w:pPr>
        <w:pStyle w:val="ListParagraph"/>
        <w:numPr>
          <w:ilvl w:val="1"/>
          <w:numId w:val="9"/>
        </w:numPr>
        <w:rPr>
          <w:rFonts w:ascii="Times New Roman" w:hAnsi="Times New Roman" w:cs="Times New Roman"/>
          <w:b/>
          <w:bCs/>
        </w:rPr>
      </w:pPr>
      <w:r w:rsidRPr="008B4037">
        <w:rPr>
          <w:rFonts w:ascii="Times New Roman" w:hAnsi="Times New Roman" w:cs="Times New Roman"/>
        </w:rPr>
        <w:t xml:space="preserve">Describe the proposed location, office quarters, and any branch structure. </w:t>
      </w:r>
      <w:r w:rsidR="00CB2DA5">
        <w:rPr>
          <w:rFonts w:ascii="Times New Roman" w:hAnsi="Times New Roman" w:cs="Times New Roman"/>
        </w:rPr>
        <w:t xml:space="preserve">Include information regarding the Nebraska presence required under </w:t>
      </w:r>
      <w:r w:rsidR="00EF7101">
        <w:rPr>
          <w:rFonts w:ascii="Times New Roman" w:hAnsi="Times New Roman" w:cs="Times New Roman"/>
        </w:rPr>
        <w:t>Neb. Rev. Stat. § 8-3005</w:t>
      </w:r>
      <w:r w:rsidR="00CB2DA5">
        <w:rPr>
          <w:rFonts w:ascii="Times New Roman" w:hAnsi="Times New Roman" w:cs="Times New Roman"/>
        </w:rPr>
        <w:t xml:space="preserve">.  </w:t>
      </w:r>
    </w:p>
    <w:p w14:paraId="0F1E0250" w14:textId="3C0F10D0" w:rsidR="008B4037" w:rsidRPr="00D73AAC" w:rsidRDefault="008B4037" w:rsidP="008B4037">
      <w:pPr>
        <w:pStyle w:val="ListParagraph"/>
        <w:numPr>
          <w:ilvl w:val="1"/>
          <w:numId w:val="9"/>
        </w:numPr>
        <w:rPr>
          <w:rFonts w:ascii="Times New Roman" w:hAnsi="Times New Roman" w:cs="Times New Roman"/>
          <w:b/>
          <w:bCs/>
        </w:rPr>
      </w:pPr>
      <w:r w:rsidRPr="008B4037">
        <w:rPr>
          <w:rFonts w:ascii="Times New Roman" w:hAnsi="Times New Roman" w:cs="Times New Roman"/>
        </w:rPr>
        <w:t>Discuss any growth or expansion plans, including additional branches, other offices, mergers, or acquisitions.</w:t>
      </w:r>
    </w:p>
    <w:p w14:paraId="2904D794" w14:textId="641B3173" w:rsidR="00D73AAC" w:rsidRDefault="00D73AAC" w:rsidP="00D73AAC">
      <w:pPr>
        <w:pStyle w:val="ListParagraph"/>
        <w:numPr>
          <w:ilvl w:val="1"/>
          <w:numId w:val="9"/>
        </w:numPr>
        <w:rPr>
          <w:rFonts w:ascii="Times New Roman" w:hAnsi="Times New Roman" w:cs="Times New Roman"/>
        </w:rPr>
      </w:pPr>
      <w:r w:rsidRPr="00D73AAC">
        <w:rPr>
          <w:rFonts w:ascii="Times New Roman" w:hAnsi="Times New Roman" w:cs="Times New Roman"/>
        </w:rPr>
        <w:t>Discuss the proposed activities of the institution and the legal basis under which each activity is conducted within each applicable jurisdiction, including an outline of proposed transactions that</w:t>
      </w:r>
      <w:r>
        <w:rPr>
          <w:rFonts w:ascii="Times New Roman" w:hAnsi="Times New Roman" w:cs="Times New Roman"/>
        </w:rPr>
        <w:t xml:space="preserve"> </w:t>
      </w:r>
      <w:r w:rsidRPr="00D73AAC">
        <w:rPr>
          <w:rFonts w:ascii="Times New Roman" w:hAnsi="Times New Roman" w:cs="Times New Roman"/>
        </w:rPr>
        <w:t>the institution will make available to customers.</w:t>
      </w:r>
    </w:p>
    <w:p w14:paraId="14A155F8" w14:textId="59D6FDFF" w:rsidR="002525C3" w:rsidRPr="009923D0" w:rsidRDefault="002525C3" w:rsidP="002525C3">
      <w:pPr>
        <w:pStyle w:val="ListParagraph"/>
        <w:numPr>
          <w:ilvl w:val="1"/>
          <w:numId w:val="9"/>
        </w:numPr>
        <w:rPr>
          <w:rFonts w:ascii="Times New Roman" w:hAnsi="Times New Roman" w:cs="Times New Roman"/>
        </w:rPr>
      </w:pPr>
      <w:r w:rsidRPr="009923D0">
        <w:rPr>
          <w:rFonts w:ascii="Times New Roman" w:hAnsi="Times New Roman" w:cs="Times New Roman"/>
        </w:rPr>
        <w:t>Provide copies of sample documents the institution plans to issue or use with customers, including customer disclosure and agreements, operating agreements, third-party agreements,</w:t>
      </w:r>
      <w:r>
        <w:rPr>
          <w:rFonts w:ascii="Times New Roman" w:hAnsi="Times New Roman" w:cs="Times New Roman"/>
        </w:rPr>
        <w:t xml:space="preserve"> </w:t>
      </w:r>
      <w:r w:rsidRPr="009923D0">
        <w:rPr>
          <w:rFonts w:ascii="Times New Roman" w:hAnsi="Times New Roman" w:cs="Times New Roman"/>
        </w:rPr>
        <w:t>and receipts, customer confirmations, and any similar instruments.</w:t>
      </w:r>
    </w:p>
    <w:p w14:paraId="7DDA765F" w14:textId="6E48A7A6" w:rsidR="000C7F3F" w:rsidRDefault="000C7F3F" w:rsidP="000C7F3F">
      <w:pPr>
        <w:pStyle w:val="ListParagraph"/>
        <w:numPr>
          <w:ilvl w:val="1"/>
          <w:numId w:val="9"/>
        </w:numPr>
        <w:spacing w:line="256" w:lineRule="auto"/>
        <w:rPr>
          <w:rFonts w:ascii="Times New Roman" w:hAnsi="Times New Roman" w:cs="Times New Roman"/>
        </w:rPr>
      </w:pPr>
      <w:r>
        <w:rPr>
          <w:rFonts w:ascii="Times New Roman" w:hAnsi="Times New Roman" w:cs="Times New Roman"/>
        </w:rPr>
        <w:t xml:space="preserve">Provide a risk assessment relating to the business of the </w:t>
      </w:r>
      <w:r w:rsidR="00832C2F">
        <w:rPr>
          <w:rFonts w:ascii="Times New Roman" w:hAnsi="Times New Roman" w:cs="Times New Roman"/>
        </w:rPr>
        <w:t xml:space="preserve">digital </w:t>
      </w:r>
      <w:r w:rsidR="006C6765">
        <w:rPr>
          <w:rFonts w:ascii="Times New Roman" w:hAnsi="Times New Roman" w:cs="Times New Roman"/>
        </w:rPr>
        <w:t xml:space="preserve">asset </w:t>
      </w:r>
      <w:r w:rsidR="00832C2F">
        <w:rPr>
          <w:rFonts w:ascii="Times New Roman" w:hAnsi="Times New Roman" w:cs="Times New Roman"/>
        </w:rPr>
        <w:t xml:space="preserve">depository department as well as the financial </w:t>
      </w:r>
      <w:r>
        <w:rPr>
          <w:rFonts w:ascii="Times New Roman" w:hAnsi="Times New Roman" w:cs="Times New Roman"/>
        </w:rPr>
        <w:t>institution along with a methodology that includes the metrics used to evaluate the risks identified in the risk assessment.</w:t>
      </w:r>
    </w:p>
    <w:p w14:paraId="40FC1BD7" w14:textId="77777777" w:rsidR="000C7F3F" w:rsidRDefault="000C7F3F" w:rsidP="000C7F3F">
      <w:pPr>
        <w:pStyle w:val="ListParagraph"/>
        <w:numPr>
          <w:ilvl w:val="2"/>
          <w:numId w:val="9"/>
        </w:numPr>
        <w:spacing w:line="256" w:lineRule="auto"/>
        <w:rPr>
          <w:rFonts w:ascii="Times New Roman" w:hAnsi="Times New Roman" w:cs="Times New Roman"/>
        </w:rPr>
      </w:pPr>
      <w:r>
        <w:rPr>
          <w:rFonts w:ascii="Times New Roman" w:hAnsi="Times New Roman" w:cs="Times New Roman"/>
        </w:rPr>
        <w:t>The risk assessment should identify the risks based upon the applicant’s specific business activities.  Each policy should be risk-based and should include measures designed to mitigate the risks identified by the related risk assessment.  Finally, the procedures should describe how the objectives identified in the policy will be achieved in the day-to-day operations of the organization.</w:t>
      </w:r>
    </w:p>
    <w:p w14:paraId="22D2A6E3" w14:textId="77377180" w:rsidR="006C3784" w:rsidRPr="006C3784" w:rsidRDefault="006C3784" w:rsidP="006C3784">
      <w:pPr>
        <w:pStyle w:val="ListParagraph"/>
        <w:numPr>
          <w:ilvl w:val="1"/>
          <w:numId w:val="9"/>
        </w:numPr>
        <w:rPr>
          <w:rFonts w:ascii="Times New Roman" w:hAnsi="Times New Roman" w:cs="Times New Roman"/>
        </w:rPr>
      </w:pPr>
      <w:r w:rsidRPr="006C3784">
        <w:rPr>
          <w:rFonts w:ascii="Times New Roman" w:hAnsi="Times New Roman" w:cs="Times New Roman"/>
        </w:rPr>
        <w:lastRenderedPageBreak/>
        <w:t xml:space="preserve">Describe </w:t>
      </w:r>
      <w:r w:rsidR="00AD6751">
        <w:rPr>
          <w:rFonts w:ascii="Times New Roman" w:hAnsi="Times New Roman" w:cs="Times New Roman"/>
        </w:rPr>
        <w:t xml:space="preserve">and graphically demonstrate </w:t>
      </w:r>
      <w:r w:rsidRPr="006C3784">
        <w:rPr>
          <w:rFonts w:ascii="Times New Roman" w:hAnsi="Times New Roman" w:cs="Times New Roman"/>
        </w:rPr>
        <w:t>the flow of funds structure, specifying all flows of funds that will occur in the institution’s normal operations. Describe: (1) who directs the flow; (2) the name and address of each entity the funds flow through; (3) the title of each account; (4) ownership or control of the</w:t>
      </w:r>
      <w:r>
        <w:rPr>
          <w:rFonts w:ascii="Times New Roman" w:hAnsi="Times New Roman" w:cs="Times New Roman"/>
        </w:rPr>
        <w:t xml:space="preserve"> </w:t>
      </w:r>
      <w:r w:rsidRPr="006C3784">
        <w:rPr>
          <w:rFonts w:ascii="Times New Roman" w:hAnsi="Times New Roman" w:cs="Times New Roman"/>
        </w:rPr>
        <w:t>accounts and addresses; and (5) who or what entity is liable for the funds at all points.</w:t>
      </w:r>
    </w:p>
    <w:p w14:paraId="205082DB" w14:textId="77777777" w:rsidR="008B4037" w:rsidRPr="008B4037" w:rsidRDefault="008B4037" w:rsidP="008B4037">
      <w:pPr>
        <w:pStyle w:val="ListParagraph"/>
        <w:ind w:left="1440"/>
        <w:rPr>
          <w:rFonts w:ascii="Times New Roman" w:hAnsi="Times New Roman" w:cs="Times New Roman"/>
          <w:b/>
          <w:bCs/>
        </w:rPr>
      </w:pPr>
    </w:p>
    <w:p w14:paraId="5C12A16C" w14:textId="403CAA52" w:rsidR="008B4037" w:rsidRDefault="008B4037" w:rsidP="008B4037">
      <w:pPr>
        <w:pStyle w:val="ListParagraph"/>
        <w:numPr>
          <w:ilvl w:val="0"/>
          <w:numId w:val="9"/>
        </w:numPr>
        <w:rPr>
          <w:rFonts w:ascii="Times New Roman" w:hAnsi="Times New Roman" w:cs="Times New Roman"/>
          <w:b/>
          <w:bCs/>
        </w:rPr>
      </w:pPr>
      <w:r w:rsidRPr="008B4037">
        <w:rPr>
          <w:rFonts w:ascii="Times New Roman" w:hAnsi="Times New Roman" w:cs="Times New Roman"/>
          <w:b/>
          <w:bCs/>
        </w:rPr>
        <w:t>Marketing Plan</w:t>
      </w:r>
    </w:p>
    <w:p w14:paraId="0579A2AA" w14:textId="13394D05" w:rsidR="0097065D" w:rsidRPr="0097065D" w:rsidRDefault="0097065D" w:rsidP="0097065D">
      <w:pPr>
        <w:rPr>
          <w:rFonts w:ascii="Times New Roman" w:hAnsi="Times New Roman" w:cs="Times New Roman"/>
        </w:rPr>
      </w:pPr>
      <w:r w:rsidRPr="0097065D">
        <w:rPr>
          <w:rFonts w:ascii="Times New Roman" w:hAnsi="Times New Roman" w:cs="Times New Roman"/>
        </w:rPr>
        <w:t xml:space="preserve">A marketing plan </w:t>
      </w:r>
      <w:r w:rsidR="00CB2DA5">
        <w:rPr>
          <w:rFonts w:ascii="Times New Roman" w:hAnsi="Times New Roman" w:cs="Times New Roman"/>
        </w:rPr>
        <w:t>must</w:t>
      </w:r>
      <w:r w:rsidRPr="0097065D">
        <w:rPr>
          <w:rFonts w:ascii="Times New Roman" w:hAnsi="Times New Roman" w:cs="Times New Roman"/>
        </w:rPr>
        <w:t xml:space="preserve"> provide detail</w:t>
      </w:r>
      <w:r w:rsidR="006C3784">
        <w:rPr>
          <w:rFonts w:ascii="Times New Roman" w:hAnsi="Times New Roman" w:cs="Times New Roman"/>
        </w:rPr>
        <w:t>ed,</w:t>
      </w:r>
      <w:r w:rsidRPr="0097065D">
        <w:rPr>
          <w:rFonts w:ascii="Times New Roman" w:hAnsi="Times New Roman" w:cs="Times New Roman"/>
        </w:rPr>
        <w:t xml:space="preserve"> factual support that the institution has reasonable prospects to achieve the revenue projections, customer volume, and key marketing and income targets. The analysis </w:t>
      </w:r>
      <w:r w:rsidR="00CB2DA5">
        <w:rPr>
          <w:rFonts w:ascii="Times New Roman" w:hAnsi="Times New Roman" w:cs="Times New Roman"/>
        </w:rPr>
        <w:t xml:space="preserve">must </w:t>
      </w:r>
      <w:r w:rsidRPr="0097065D">
        <w:rPr>
          <w:rFonts w:ascii="Times New Roman" w:hAnsi="Times New Roman" w:cs="Times New Roman"/>
        </w:rPr>
        <w:t xml:space="preserve">be based on the most current data available, and the sources of information </w:t>
      </w:r>
      <w:r w:rsidR="00CB2DA5">
        <w:rPr>
          <w:rFonts w:ascii="Times New Roman" w:hAnsi="Times New Roman" w:cs="Times New Roman"/>
        </w:rPr>
        <w:t>must</w:t>
      </w:r>
      <w:r w:rsidRPr="0097065D">
        <w:rPr>
          <w:rFonts w:ascii="Times New Roman" w:hAnsi="Times New Roman" w:cs="Times New Roman"/>
        </w:rPr>
        <w:t xml:space="preserve"> be referenced. This section </w:t>
      </w:r>
      <w:r w:rsidR="00CB2DA5">
        <w:rPr>
          <w:rFonts w:ascii="Times New Roman" w:hAnsi="Times New Roman" w:cs="Times New Roman"/>
        </w:rPr>
        <w:t>must</w:t>
      </w:r>
      <w:r w:rsidRPr="0097065D">
        <w:rPr>
          <w:rFonts w:ascii="Times New Roman" w:hAnsi="Times New Roman" w:cs="Times New Roman"/>
        </w:rPr>
        <w:t xml:space="preserve"> contain an in-depth discussion of the major planning assumptions for the market analysis, economic, and competitive components used to develop the plans, objectives, and the basis for the assumptions. </w:t>
      </w:r>
    </w:p>
    <w:p w14:paraId="5DBCC747" w14:textId="05D92F92" w:rsidR="0097065D" w:rsidRPr="0097065D" w:rsidRDefault="0097065D" w:rsidP="0097065D">
      <w:pPr>
        <w:pStyle w:val="ListParagraph"/>
        <w:numPr>
          <w:ilvl w:val="1"/>
          <w:numId w:val="9"/>
        </w:numPr>
        <w:rPr>
          <w:rFonts w:ascii="Times New Roman" w:hAnsi="Times New Roman" w:cs="Times New Roman"/>
          <w:b/>
          <w:bCs/>
        </w:rPr>
      </w:pPr>
      <w:r w:rsidRPr="0097065D">
        <w:rPr>
          <w:rFonts w:ascii="Times New Roman" w:hAnsi="Times New Roman" w:cs="Times New Roman"/>
          <w:b/>
          <w:bCs/>
        </w:rPr>
        <w:t>Product Strategy</w:t>
      </w:r>
    </w:p>
    <w:p w14:paraId="725EE600" w14:textId="7DDEB1DD" w:rsidR="0097065D" w:rsidRDefault="0097065D" w:rsidP="0097065D">
      <w:pPr>
        <w:pStyle w:val="ListParagraph"/>
        <w:numPr>
          <w:ilvl w:val="2"/>
          <w:numId w:val="9"/>
        </w:numPr>
        <w:rPr>
          <w:rFonts w:ascii="Times New Roman" w:hAnsi="Times New Roman" w:cs="Times New Roman"/>
        </w:rPr>
      </w:pPr>
      <w:r w:rsidRPr="0097065D">
        <w:rPr>
          <w:rFonts w:ascii="Times New Roman" w:hAnsi="Times New Roman" w:cs="Times New Roman"/>
        </w:rPr>
        <w:t xml:space="preserve">List and describe the general terms of the planned products and services, including activities of any subsidiaries. </w:t>
      </w:r>
    </w:p>
    <w:p w14:paraId="5339EA4B" w14:textId="6BE46495" w:rsidR="0097065D" w:rsidRDefault="0097065D" w:rsidP="0097065D">
      <w:pPr>
        <w:pStyle w:val="ListParagraph"/>
        <w:numPr>
          <w:ilvl w:val="2"/>
          <w:numId w:val="9"/>
        </w:numPr>
        <w:rPr>
          <w:rFonts w:ascii="Times New Roman" w:hAnsi="Times New Roman" w:cs="Times New Roman"/>
        </w:rPr>
      </w:pPr>
      <w:r w:rsidRPr="0097065D">
        <w:rPr>
          <w:rFonts w:ascii="Times New Roman" w:hAnsi="Times New Roman" w:cs="Times New Roman"/>
        </w:rPr>
        <w:t>Discuss how the institution will offer products and services over the three years, indicating any variation in the different market areas or distribution channels, and include the time frame for the introduction and the anticipated cost associated with each.</w:t>
      </w:r>
    </w:p>
    <w:p w14:paraId="4D0E0DB0" w14:textId="77777777" w:rsidR="000C7F3F" w:rsidRDefault="005348C7" w:rsidP="0096110E">
      <w:pPr>
        <w:pStyle w:val="ListParagraph"/>
        <w:numPr>
          <w:ilvl w:val="2"/>
          <w:numId w:val="9"/>
        </w:numPr>
        <w:rPr>
          <w:rFonts w:ascii="Times New Roman" w:hAnsi="Times New Roman" w:cs="Times New Roman"/>
        </w:rPr>
      </w:pPr>
      <w:r w:rsidRPr="0096110E">
        <w:rPr>
          <w:rFonts w:ascii="Times New Roman" w:hAnsi="Times New Roman" w:cs="Times New Roman"/>
        </w:rPr>
        <w:t>Describe how the institution aims to help meet the digital financial needs of the communities in which it operates.</w:t>
      </w:r>
      <w:r w:rsidR="000C7F3F" w:rsidRPr="000C7F3F">
        <w:rPr>
          <w:rFonts w:ascii="Times New Roman" w:hAnsi="Times New Roman" w:cs="Times New Roman"/>
        </w:rPr>
        <w:t xml:space="preserve"> </w:t>
      </w:r>
    </w:p>
    <w:p w14:paraId="00E02F19" w14:textId="4535A819" w:rsidR="000C7F3F" w:rsidRPr="008D312E" w:rsidRDefault="008D312E" w:rsidP="000E3A51">
      <w:pPr>
        <w:pStyle w:val="ListParagraph"/>
        <w:numPr>
          <w:ilvl w:val="2"/>
          <w:numId w:val="9"/>
        </w:numPr>
        <w:rPr>
          <w:rFonts w:ascii="Times New Roman" w:hAnsi="Times New Roman" w:cs="Times New Roman"/>
        </w:rPr>
      </w:pPr>
      <w:r w:rsidRPr="008D312E">
        <w:rPr>
          <w:rFonts w:ascii="Times New Roman" w:hAnsi="Times New Roman" w:cs="Times New Roman"/>
        </w:rPr>
        <w:t>Provide</w:t>
      </w:r>
      <w:r w:rsidR="000C7F3F" w:rsidRPr="008D312E">
        <w:rPr>
          <w:rFonts w:ascii="Times New Roman" w:hAnsi="Times New Roman" w:cs="Times New Roman"/>
        </w:rPr>
        <w:t xml:space="preserve"> an explanation of the methodologies the applicant uses to calculate the value of digital assets in terms of </w:t>
      </w:r>
      <w:r w:rsidRPr="008D312E">
        <w:rPr>
          <w:rFonts w:ascii="Times New Roman" w:hAnsi="Times New Roman" w:cs="Times New Roman"/>
        </w:rPr>
        <w:t>United States dollars</w:t>
      </w:r>
      <w:r w:rsidR="000C7F3F" w:rsidRPr="008D312E">
        <w:rPr>
          <w:rFonts w:ascii="Times New Roman" w:hAnsi="Times New Roman" w:cs="Times New Roman"/>
        </w:rPr>
        <w:t xml:space="preserve"> and vice versa, and to calculate the value of one digital asset in terms of another; or, if not applicable, a detailed explanation as to why. </w:t>
      </w:r>
    </w:p>
    <w:p w14:paraId="6C048282" w14:textId="6F173B53" w:rsidR="000C7F3F" w:rsidRDefault="00BF7144" w:rsidP="000C7F3F">
      <w:pPr>
        <w:pStyle w:val="ListParagraph"/>
        <w:numPr>
          <w:ilvl w:val="1"/>
          <w:numId w:val="9"/>
        </w:numPr>
      </w:pPr>
      <w:r w:rsidRPr="00CF76A2">
        <w:rPr>
          <w:rFonts w:ascii="Times New Roman" w:hAnsi="Times New Roman" w:cs="Times New Roman"/>
          <w:b/>
          <w:bCs/>
        </w:rPr>
        <w:t>Market Analysis</w:t>
      </w:r>
    </w:p>
    <w:p w14:paraId="519FC3E2" w14:textId="694BC8B9" w:rsidR="00D75A6D" w:rsidRDefault="00BF7144" w:rsidP="00D75A6D">
      <w:pPr>
        <w:pStyle w:val="ListParagraph"/>
        <w:numPr>
          <w:ilvl w:val="2"/>
          <w:numId w:val="9"/>
        </w:numPr>
        <w:rPr>
          <w:rFonts w:ascii="Times New Roman" w:hAnsi="Times New Roman" w:cs="Times New Roman"/>
        </w:rPr>
      </w:pPr>
      <w:r w:rsidRPr="00CF76A2">
        <w:rPr>
          <w:rFonts w:ascii="Times New Roman" w:hAnsi="Times New Roman" w:cs="Times New Roman"/>
        </w:rPr>
        <w:t>Describe the intended target market and the geographical market area(s)</w:t>
      </w:r>
      <w:r w:rsidR="009923D0" w:rsidRPr="00CF76A2">
        <w:rPr>
          <w:rFonts w:ascii="Times New Roman" w:hAnsi="Times New Roman" w:cs="Times New Roman"/>
        </w:rPr>
        <w:t>, including foreign jurisdictions</w:t>
      </w:r>
      <w:r w:rsidRPr="00CF76A2">
        <w:rPr>
          <w:rFonts w:ascii="Times New Roman" w:hAnsi="Times New Roman" w:cs="Times New Roman"/>
        </w:rPr>
        <w:t xml:space="preserve">. </w:t>
      </w:r>
    </w:p>
    <w:p w14:paraId="09E6DC44" w14:textId="77777777" w:rsidR="00D75A6D" w:rsidRDefault="00BF7144" w:rsidP="00D75A6D">
      <w:pPr>
        <w:pStyle w:val="ListParagraph"/>
        <w:numPr>
          <w:ilvl w:val="2"/>
          <w:numId w:val="9"/>
        </w:numPr>
        <w:rPr>
          <w:rFonts w:ascii="Times New Roman" w:hAnsi="Times New Roman" w:cs="Times New Roman"/>
        </w:rPr>
      </w:pPr>
      <w:r w:rsidRPr="00CF76A2">
        <w:rPr>
          <w:rFonts w:ascii="Times New Roman" w:hAnsi="Times New Roman" w:cs="Times New Roman"/>
        </w:rPr>
        <w:t>Describe the demographics of the target market population (for example, age, education, and occupation).</w:t>
      </w:r>
    </w:p>
    <w:p w14:paraId="7F10C31D" w14:textId="38B16E72" w:rsidR="00BF7144" w:rsidRPr="00CF76A2" w:rsidRDefault="000C7F3F" w:rsidP="00CF76A2">
      <w:pPr>
        <w:pStyle w:val="ListParagraph"/>
        <w:numPr>
          <w:ilvl w:val="2"/>
          <w:numId w:val="9"/>
        </w:numPr>
        <w:rPr>
          <w:rFonts w:ascii="Times New Roman" w:hAnsi="Times New Roman" w:cs="Times New Roman"/>
        </w:rPr>
      </w:pPr>
      <w:r w:rsidRPr="00CF76A2">
        <w:rPr>
          <w:rFonts w:ascii="Times New Roman" w:hAnsi="Times New Roman" w:cs="Times New Roman"/>
        </w:rPr>
        <w:t>List the domestic and international jurisdictions in which the applicant, or any parent, affiliate, or subsidiary, is licensed, or is otherwise authorized to engage in digital asset, money transmission, or other financial services activity, or has applied for such authorization, and the amount of any bond or deposit furnished in each such jurisdiction.  In each case, please also specify the type of activity for which the applicant is licensed or otherwise authorized.</w:t>
      </w:r>
    </w:p>
    <w:p w14:paraId="25697B2C" w14:textId="75FCDFE5" w:rsidR="00BF7144" w:rsidRPr="00BF7144" w:rsidRDefault="00BF7144" w:rsidP="00BF7144">
      <w:pPr>
        <w:pStyle w:val="ListParagraph"/>
        <w:numPr>
          <w:ilvl w:val="1"/>
          <w:numId w:val="9"/>
        </w:numPr>
        <w:rPr>
          <w:rFonts w:ascii="Times New Roman" w:hAnsi="Times New Roman" w:cs="Times New Roman"/>
        </w:rPr>
      </w:pPr>
      <w:r>
        <w:rPr>
          <w:rFonts w:ascii="Times New Roman" w:hAnsi="Times New Roman" w:cs="Times New Roman"/>
          <w:b/>
          <w:bCs/>
        </w:rPr>
        <w:t>Economic Component</w:t>
      </w:r>
      <w:r>
        <w:rPr>
          <w:rStyle w:val="FootnoteReference"/>
          <w:rFonts w:ascii="Times New Roman" w:hAnsi="Times New Roman" w:cs="Times New Roman"/>
          <w:b/>
          <w:bCs/>
        </w:rPr>
        <w:footnoteReference w:id="1"/>
      </w:r>
    </w:p>
    <w:p w14:paraId="4FEA2DF8" w14:textId="77777777" w:rsidR="00BF7144" w:rsidRPr="00BF7144" w:rsidRDefault="00BF7144" w:rsidP="00BF7144">
      <w:pPr>
        <w:pStyle w:val="ListParagraph"/>
        <w:numPr>
          <w:ilvl w:val="2"/>
          <w:numId w:val="9"/>
        </w:numPr>
        <w:rPr>
          <w:rFonts w:ascii="Times New Roman" w:hAnsi="Times New Roman" w:cs="Times New Roman"/>
        </w:rPr>
      </w:pPr>
      <w:r w:rsidRPr="00BF7144">
        <w:rPr>
          <w:rFonts w:ascii="Times New Roman" w:hAnsi="Times New Roman" w:cs="Times New Roman"/>
        </w:rPr>
        <w:t xml:space="preserve">Describe the economic forecast for the three years of the plan. The plan should cover the most likely scenario and discuss possible economic downturns. </w:t>
      </w:r>
    </w:p>
    <w:p w14:paraId="666A5FEF" w14:textId="419211F5" w:rsidR="00BF7144" w:rsidRPr="00BF7144" w:rsidRDefault="00BF7144" w:rsidP="00BF7144">
      <w:pPr>
        <w:pStyle w:val="ListParagraph"/>
        <w:numPr>
          <w:ilvl w:val="2"/>
          <w:numId w:val="9"/>
        </w:numPr>
        <w:rPr>
          <w:rFonts w:ascii="Times New Roman" w:hAnsi="Times New Roman" w:cs="Times New Roman"/>
        </w:rPr>
      </w:pPr>
      <w:r w:rsidRPr="00BF7144">
        <w:rPr>
          <w:rFonts w:ascii="Times New Roman" w:hAnsi="Times New Roman" w:cs="Times New Roman"/>
        </w:rPr>
        <w:lastRenderedPageBreak/>
        <w:t xml:space="preserve">Indicate any </w:t>
      </w:r>
      <w:r w:rsidR="008D312E">
        <w:rPr>
          <w:rFonts w:ascii="Times New Roman" w:hAnsi="Times New Roman" w:cs="Times New Roman"/>
        </w:rPr>
        <w:t xml:space="preserve">international, </w:t>
      </w:r>
      <w:r w:rsidRPr="00BF7144">
        <w:rPr>
          <w:rFonts w:ascii="Times New Roman" w:hAnsi="Times New Roman" w:cs="Times New Roman"/>
        </w:rPr>
        <w:t>national, regional, or local economic factors that may affect the operations of the institution. Include an analysis of any anticipated changes in the market, the factors influencing those changes, and the effect they will have on the institution.</w:t>
      </w:r>
    </w:p>
    <w:p w14:paraId="7D402D7C" w14:textId="442CB289" w:rsidR="00BF7144" w:rsidRPr="00BF7144" w:rsidRDefault="00BF7144" w:rsidP="00BF7144">
      <w:pPr>
        <w:pStyle w:val="ListParagraph"/>
        <w:numPr>
          <w:ilvl w:val="2"/>
          <w:numId w:val="9"/>
        </w:numPr>
        <w:rPr>
          <w:rFonts w:ascii="Times New Roman" w:hAnsi="Times New Roman" w:cs="Times New Roman"/>
        </w:rPr>
      </w:pPr>
      <w:r w:rsidRPr="00BF7144">
        <w:rPr>
          <w:rFonts w:ascii="Times New Roman" w:hAnsi="Times New Roman" w:cs="Times New Roman"/>
        </w:rPr>
        <w:t>Describe the current economic characteristics of the proposed market(s)</w:t>
      </w:r>
      <w:r w:rsidR="009923D0">
        <w:rPr>
          <w:rFonts w:ascii="Times New Roman" w:hAnsi="Times New Roman" w:cs="Times New Roman"/>
        </w:rPr>
        <w:t>.</w:t>
      </w:r>
      <w:r w:rsidRPr="00BF7144">
        <w:rPr>
          <w:rFonts w:ascii="Times New Roman" w:hAnsi="Times New Roman" w:cs="Times New Roman"/>
        </w:rPr>
        <w:t xml:space="preserve"> </w:t>
      </w:r>
    </w:p>
    <w:p w14:paraId="095BCE19" w14:textId="2E179B79" w:rsidR="00EB307A" w:rsidRPr="0096110E" w:rsidRDefault="00BF7144" w:rsidP="0096110E">
      <w:pPr>
        <w:pStyle w:val="ListParagraph"/>
        <w:numPr>
          <w:ilvl w:val="2"/>
          <w:numId w:val="9"/>
        </w:numPr>
        <w:rPr>
          <w:rFonts w:ascii="Times New Roman" w:hAnsi="Times New Roman" w:cs="Times New Roman"/>
        </w:rPr>
      </w:pPr>
      <w:r w:rsidRPr="00BF7144">
        <w:rPr>
          <w:rFonts w:ascii="Times New Roman" w:hAnsi="Times New Roman" w:cs="Times New Roman"/>
        </w:rPr>
        <w:t>Based on the economic characteristics described previously, discuss the economic factors that influence the products and services to be offered. A more in-depth discussion is warranted when different types of services are identified for different market areas in the Description of Business section.</w:t>
      </w:r>
    </w:p>
    <w:p w14:paraId="6A42EA91" w14:textId="727D3BB0" w:rsidR="00BF7144" w:rsidRPr="00BF7144" w:rsidRDefault="00BF7144" w:rsidP="00BF7144">
      <w:pPr>
        <w:pStyle w:val="ListParagraph"/>
        <w:numPr>
          <w:ilvl w:val="1"/>
          <w:numId w:val="9"/>
        </w:numPr>
        <w:rPr>
          <w:rFonts w:ascii="Times New Roman" w:hAnsi="Times New Roman" w:cs="Times New Roman"/>
        </w:rPr>
      </w:pPr>
      <w:r w:rsidRPr="00BF7144">
        <w:rPr>
          <w:rFonts w:ascii="Times New Roman" w:hAnsi="Times New Roman" w:cs="Times New Roman"/>
          <w:b/>
          <w:bCs/>
        </w:rPr>
        <w:t>Competitive Analysis</w:t>
      </w:r>
    </w:p>
    <w:p w14:paraId="524AD1F9" w14:textId="77777777" w:rsidR="00BF7144" w:rsidRPr="00BF7144" w:rsidRDefault="00BF7144" w:rsidP="00BF7144">
      <w:pPr>
        <w:pStyle w:val="ListParagraph"/>
        <w:numPr>
          <w:ilvl w:val="2"/>
          <w:numId w:val="9"/>
        </w:numPr>
        <w:rPr>
          <w:rFonts w:ascii="Times New Roman" w:hAnsi="Times New Roman" w:cs="Times New Roman"/>
        </w:rPr>
      </w:pPr>
      <w:r w:rsidRPr="00BF7144">
        <w:rPr>
          <w:rFonts w:ascii="Times New Roman" w:hAnsi="Times New Roman" w:cs="Times New Roman"/>
        </w:rPr>
        <w:t xml:space="preserve">Compare and contrast the institution’s product strategy with its principal competitors in the target market(s). Include expected results in terms of relative strength, market share, and pricing. </w:t>
      </w:r>
    </w:p>
    <w:p w14:paraId="544100AA" w14:textId="77777777" w:rsidR="00BF7144" w:rsidRPr="00BF7144" w:rsidRDefault="00BF7144" w:rsidP="00BF7144">
      <w:pPr>
        <w:pStyle w:val="ListParagraph"/>
        <w:numPr>
          <w:ilvl w:val="2"/>
          <w:numId w:val="9"/>
        </w:numPr>
        <w:rPr>
          <w:rFonts w:ascii="Times New Roman" w:hAnsi="Times New Roman" w:cs="Times New Roman"/>
        </w:rPr>
      </w:pPr>
      <w:r w:rsidRPr="00BF7144">
        <w:rPr>
          <w:rFonts w:ascii="Times New Roman" w:hAnsi="Times New Roman" w:cs="Times New Roman"/>
        </w:rPr>
        <w:t xml:space="preserve">Discuss the overall marketing/advertising strategy, including approaches to reach target market through the marketing of brand, products, and services. Outline the specific medium that will be used, including timing and level of advertising efforts. </w:t>
      </w:r>
    </w:p>
    <w:p w14:paraId="3E90F854" w14:textId="63256880" w:rsidR="009923D0" w:rsidRPr="007F4A60" w:rsidRDefault="00BF7144" w:rsidP="007F4A60">
      <w:pPr>
        <w:pStyle w:val="ListParagraph"/>
        <w:numPr>
          <w:ilvl w:val="2"/>
          <w:numId w:val="9"/>
        </w:numPr>
        <w:rPr>
          <w:rFonts w:ascii="Times New Roman" w:hAnsi="Times New Roman" w:cs="Times New Roman"/>
        </w:rPr>
      </w:pPr>
      <w:r w:rsidRPr="00BF7144">
        <w:rPr>
          <w:rFonts w:ascii="Times New Roman" w:hAnsi="Times New Roman" w:cs="Times New Roman"/>
        </w:rPr>
        <w:t>Discuss potential competition in the target market(s).</w:t>
      </w:r>
    </w:p>
    <w:p w14:paraId="67AC81B3" w14:textId="77777777" w:rsidR="009923D0" w:rsidRDefault="009923D0" w:rsidP="00BF7144">
      <w:pPr>
        <w:pStyle w:val="ListParagraph"/>
        <w:ind w:left="2160"/>
        <w:rPr>
          <w:rFonts w:ascii="Times New Roman" w:hAnsi="Times New Roman" w:cs="Times New Roman"/>
        </w:rPr>
      </w:pPr>
    </w:p>
    <w:p w14:paraId="47C736E0" w14:textId="6A246A11" w:rsidR="008B4037" w:rsidRDefault="008B4037" w:rsidP="008B4037">
      <w:pPr>
        <w:pStyle w:val="ListParagraph"/>
        <w:numPr>
          <w:ilvl w:val="0"/>
          <w:numId w:val="9"/>
        </w:numPr>
        <w:rPr>
          <w:rFonts w:ascii="Times New Roman" w:hAnsi="Times New Roman" w:cs="Times New Roman"/>
          <w:b/>
          <w:bCs/>
        </w:rPr>
      </w:pPr>
      <w:r w:rsidRPr="008B4037">
        <w:rPr>
          <w:rFonts w:ascii="Times New Roman" w:hAnsi="Times New Roman" w:cs="Times New Roman"/>
          <w:b/>
          <w:bCs/>
        </w:rPr>
        <w:t>Management Plan – Directors and Officers</w:t>
      </w:r>
    </w:p>
    <w:p w14:paraId="6BB85DD3" w14:textId="184C69E6" w:rsidR="00BF7144" w:rsidRDefault="00BF7144" w:rsidP="00BF7144">
      <w:pPr>
        <w:pStyle w:val="ListParagraph"/>
        <w:numPr>
          <w:ilvl w:val="1"/>
          <w:numId w:val="9"/>
        </w:numPr>
        <w:rPr>
          <w:rFonts w:ascii="Times New Roman" w:hAnsi="Times New Roman" w:cs="Times New Roman"/>
        </w:rPr>
      </w:pPr>
      <w:r w:rsidRPr="00BF7144">
        <w:rPr>
          <w:rFonts w:ascii="Times New Roman" w:hAnsi="Times New Roman" w:cs="Times New Roman"/>
        </w:rPr>
        <w:t>Provide the number of organizers and directors. Provide a list of board committees and a brief explanation of the responsibilities of each committee.</w:t>
      </w:r>
    </w:p>
    <w:p w14:paraId="38F4955E" w14:textId="77777777" w:rsidR="00BF7144" w:rsidRDefault="00BF7144" w:rsidP="00BF7144">
      <w:pPr>
        <w:pStyle w:val="ListParagraph"/>
        <w:numPr>
          <w:ilvl w:val="1"/>
          <w:numId w:val="9"/>
        </w:numPr>
        <w:rPr>
          <w:rFonts w:ascii="Times New Roman" w:hAnsi="Times New Roman" w:cs="Times New Roman"/>
        </w:rPr>
      </w:pPr>
      <w:r w:rsidRPr="00BF7144">
        <w:rPr>
          <w:rFonts w:ascii="Times New Roman" w:hAnsi="Times New Roman" w:cs="Times New Roman"/>
        </w:rPr>
        <w:t>Describe the organizational structure and provide an organizational chart, indicating the number of officers and employees. Describe the duties and responsibilities of the senior executive officers. Describe any management committees that are or will be established.</w:t>
      </w:r>
    </w:p>
    <w:p w14:paraId="1205FBF3" w14:textId="5FF8976D" w:rsidR="00BF7144" w:rsidRDefault="00BF7144" w:rsidP="00BF7144">
      <w:pPr>
        <w:pStyle w:val="ListParagraph"/>
        <w:numPr>
          <w:ilvl w:val="1"/>
          <w:numId w:val="9"/>
        </w:numPr>
        <w:rPr>
          <w:rFonts w:ascii="Times New Roman" w:hAnsi="Times New Roman" w:cs="Times New Roman"/>
        </w:rPr>
      </w:pPr>
      <w:r w:rsidRPr="00BF7144">
        <w:rPr>
          <w:rFonts w:ascii="Times New Roman" w:hAnsi="Times New Roman" w:cs="Times New Roman"/>
        </w:rPr>
        <w:t>Discuss the institution’s plans to address management succession, including any management training program or other available resources.</w:t>
      </w:r>
    </w:p>
    <w:p w14:paraId="6442E805" w14:textId="4823532E" w:rsidR="002525C3" w:rsidRDefault="002525C3" w:rsidP="002525C3">
      <w:pPr>
        <w:pStyle w:val="ListParagraph"/>
        <w:numPr>
          <w:ilvl w:val="1"/>
          <w:numId w:val="9"/>
        </w:numPr>
        <w:rPr>
          <w:rFonts w:ascii="Times New Roman" w:hAnsi="Times New Roman" w:cs="Times New Roman"/>
        </w:rPr>
      </w:pPr>
      <w:r w:rsidRPr="00D73AAC">
        <w:rPr>
          <w:rFonts w:ascii="Times New Roman" w:hAnsi="Times New Roman" w:cs="Times New Roman"/>
        </w:rPr>
        <w:t>Describe the proposed individual or individuals who will be responsible for coordinating and monitoring day-to-day compliance with the institution’s AML/BSA/KYC/beneficial ownership program and provide background information and materials demonstrating that the individuals</w:t>
      </w:r>
      <w:r>
        <w:rPr>
          <w:rFonts w:ascii="Times New Roman" w:hAnsi="Times New Roman" w:cs="Times New Roman"/>
        </w:rPr>
        <w:t xml:space="preserve"> </w:t>
      </w:r>
      <w:r w:rsidRPr="00D73AAC">
        <w:rPr>
          <w:rFonts w:ascii="Times New Roman" w:hAnsi="Times New Roman" w:cs="Times New Roman"/>
        </w:rPr>
        <w:t>are qualified.</w:t>
      </w:r>
    </w:p>
    <w:p w14:paraId="5ED623E9" w14:textId="18755C16" w:rsidR="009923D0" w:rsidRDefault="009923D0" w:rsidP="009923D0">
      <w:pPr>
        <w:pStyle w:val="ListParagraph"/>
        <w:numPr>
          <w:ilvl w:val="1"/>
          <w:numId w:val="9"/>
        </w:numPr>
        <w:rPr>
          <w:rFonts w:ascii="Times New Roman" w:hAnsi="Times New Roman" w:cs="Times New Roman"/>
        </w:rPr>
      </w:pPr>
      <w:r w:rsidRPr="009923D0">
        <w:rPr>
          <w:rFonts w:ascii="Times New Roman" w:hAnsi="Times New Roman" w:cs="Times New Roman"/>
        </w:rPr>
        <w:t xml:space="preserve">Provide copies of all written policies and procedures relating to the following: AML/BSA/KYC/beneficial ownership, market manipulation, conflict of interest transactions, fiduciary duties, consumer protection, information technology security, </w:t>
      </w:r>
      <w:r w:rsidR="00893E0A">
        <w:rPr>
          <w:rFonts w:ascii="Times New Roman" w:hAnsi="Times New Roman" w:cs="Times New Roman"/>
        </w:rPr>
        <w:t xml:space="preserve">high level public key infrastructure (key) management, policies regarding asset control, </w:t>
      </w:r>
      <w:r w:rsidRPr="009923D0">
        <w:rPr>
          <w:rFonts w:ascii="Times New Roman" w:hAnsi="Times New Roman" w:cs="Times New Roman"/>
        </w:rPr>
        <w:t>business continuity and</w:t>
      </w:r>
      <w:r>
        <w:rPr>
          <w:rFonts w:ascii="Times New Roman" w:hAnsi="Times New Roman" w:cs="Times New Roman"/>
        </w:rPr>
        <w:t xml:space="preserve"> </w:t>
      </w:r>
      <w:r w:rsidRPr="009923D0">
        <w:rPr>
          <w:rFonts w:ascii="Times New Roman" w:hAnsi="Times New Roman" w:cs="Times New Roman"/>
        </w:rPr>
        <w:t>disaster recovery, and complaint resolution.</w:t>
      </w:r>
    </w:p>
    <w:p w14:paraId="44CA2F63" w14:textId="47A586A1" w:rsidR="00BF7144" w:rsidRPr="00BF7144" w:rsidRDefault="00BF7144" w:rsidP="00BF7144">
      <w:pPr>
        <w:pStyle w:val="ListParagraph"/>
        <w:ind w:left="1440"/>
        <w:rPr>
          <w:rFonts w:ascii="Times New Roman" w:hAnsi="Times New Roman" w:cs="Times New Roman"/>
        </w:rPr>
      </w:pPr>
    </w:p>
    <w:p w14:paraId="05860056" w14:textId="1B88B133" w:rsidR="008B4037" w:rsidRDefault="008B4037" w:rsidP="008B4037">
      <w:pPr>
        <w:pStyle w:val="ListParagraph"/>
        <w:numPr>
          <w:ilvl w:val="0"/>
          <w:numId w:val="9"/>
        </w:numPr>
        <w:rPr>
          <w:rFonts w:ascii="Times New Roman" w:hAnsi="Times New Roman" w:cs="Times New Roman"/>
          <w:b/>
          <w:bCs/>
        </w:rPr>
      </w:pPr>
      <w:r w:rsidRPr="008B4037">
        <w:rPr>
          <w:rFonts w:ascii="Times New Roman" w:hAnsi="Times New Roman" w:cs="Times New Roman"/>
          <w:b/>
          <w:bCs/>
        </w:rPr>
        <w:t>Records, Systems, and Controls</w:t>
      </w:r>
    </w:p>
    <w:p w14:paraId="6AD50F29" w14:textId="4A63EC18" w:rsidR="00275679" w:rsidRPr="000E3A51" w:rsidRDefault="00BF7144" w:rsidP="00275679">
      <w:pPr>
        <w:pStyle w:val="ListParagraph"/>
        <w:numPr>
          <w:ilvl w:val="1"/>
          <w:numId w:val="9"/>
        </w:numPr>
        <w:rPr>
          <w:rFonts w:ascii="Times New Roman" w:hAnsi="Times New Roman" w:cs="Times New Roman"/>
          <w:b/>
          <w:bCs/>
        </w:rPr>
      </w:pPr>
      <w:r w:rsidRPr="00BF7144">
        <w:rPr>
          <w:rFonts w:ascii="Times New Roman" w:hAnsi="Times New Roman" w:cs="Times New Roman"/>
        </w:rPr>
        <w:t>Describe the institution’s current and/or proposed accounting and internal control systems</w:t>
      </w:r>
      <w:r w:rsidR="009923D0">
        <w:rPr>
          <w:rFonts w:ascii="Times New Roman" w:hAnsi="Times New Roman" w:cs="Times New Roman"/>
        </w:rPr>
        <w:t>.</w:t>
      </w:r>
    </w:p>
    <w:p w14:paraId="0D85DD96" w14:textId="77777777" w:rsidR="00BF7144" w:rsidRPr="00BF7144" w:rsidRDefault="00BF7144" w:rsidP="00BF7144">
      <w:pPr>
        <w:pStyle w:val="ListParagraph"/>
        <w:numPr>
          <w:ilvl w:val="1"/>
          <w:numId w:val="9"/>
        </w:numPr>
        <w:rPr>
          <w:rFonts w:ascii="Times New Roman" w:hAnsi="Times New Roman" w:cs="Times New Roman"/>
          <w:b/>
          <w:bCs/>
        </w:rPr>
      </w:pPr>
      <w:r w:rsidRPr="00BF7144">
        <w:rPr>
          <w:rFonts w:ascii="Times New Roman" w:hAnsi="Times New Roman" w:cs="Times New Roman"/>
        </w:rPr>
        <w:t xml:space="preserve">Describe management’s proposed internal audit function. The description should set forth the independence of the department and the scope and frequency of audits. Discuss the experience and education of the audit staff. If external auditors will be used for internal audits, provide similar information for the external auditors. </w:t>
      </w:r>
    </w:p>
    <w:p w14:paraId="06C62679" w14:textId="77777777" w:rsidR="00BF7144" w:rsidRPr="00BF7144" w:rsidRDefault="00BF7144" w:rsidP="00BF7144">
      <w:pPr>
        <w:pStyle w:val="ListParagraph"/>
        <w:numPr>
          <w:ilvl w:val="1"/>
          <w:numId w:val="9"/>
        </w:numPr>
        <w:rPr>
          <w:rFonts w:ascii="Times New Roman" w:hAnsi="Times New Roman" w:cs="Times New Roman"/>
          <w:b/>
          <w:bCs/>
        </w:rPr>
      </w:pPr>
      <w:r w:rsidRPr="00BF7144">
        <w:rPr>
          <w:rFonts w:ascii="Times New Roman" w:hAnsi="Times New Roman" w:cs="Times New Roman"/>
        </w:rPr>
        <w:lastRenderedPageBreak/>
        <w:t xml:space="preserve">Describe the compliance management programs, addressing independence, scope, frequency, and staff qualifications. Discuss how the institution will respond to consumer complaints. </w:t>
      </w:r>
    </w:p>
    <w:p w14:paraId="72DCC5DF" w14:textId="5A13679E" w:rsidR="009923D0" w:rsidRPr="009923D0" w:rsidRDefault="009923D0" w:rsidP="00BF7144">
      <w:pPr>
        <w:pStyle w:val="ListParagraph"/>
        <w:numPr>
          <w:ilvl w:val="1"/>
          <w:numId w:val="9"/>
        </w:numPr>
        <w:rPr>
          <w:rFonts w:ascii="Times New Roman" w:hAnsi="Times New Roman" w:cs="Times New Roman"/>
          <w:b/>
          <w:bCs/>
        </w:rPr>
      </w:pPr>
      <w:r>
        <w:rPr>
          <w:rFonts w:ascii="Times New Roman" w:hAnsi="Times New Roman" w:cs="Times New Roman"/>
        </w:rPr>
        <w:t>Outline</w:t>
      </w:r>
      <w:r w:rsidR="00BF7144" w:rsidRPr="00BF7144">
        <w:rPr>
          <w:rFonts w:ascii="Times New Roman" w:hAnsi="Times New Roman" w:cs="Times New Roman"/>
        </w:rPr>
        <w:t xml:space="preserve"> plans for an annual audit by independent public accountants</w:t>
      </w:r>
      <w:r w:rsidR="00A83E31">
        <w:rPr>
          <w:rFonts w:ascii="Times New Roman" w:hAnsi="Times New Roman" w:cs="Times New Roman"/>
        </w:rPr>
        <w:t xml:space="preserve"> including </w:t>
      </w:r>
      <w:r w:rsidR="00CA004F">
        <w:rPr>
          <w:rFonts w:ascii="Times New Roman" w:hAnsi="Times New Roman" w:cs="Times New Roman"/>
        </w:rPr>
        <w:t xml:space="preserve">System and </w:t>
      </w:r>
      <w:r w:rsidR="00832C2F">
        <w:rPr>
          <w:rFonts w:ascii="Times New Roman" w:hAnsi="Times New Roman" w:cs="Times New Roman"/>
        </w:rPr>
        <w:t>Organization Control Reports (</w:t>
      </w:r>
      <w:r w:rsidR="00A83E31">
        <w:rPr>
          <w:rFonts w:ascii="Times New Roman" w:hAnsi="Times New Roman" w:cs="Times New Roman"/>
        </w:rPr>
        <w:t>SOC 2</w:t>
      </w:r>
      <w:r w:rsidR="00832C2F">
        <w:rPr>
          <w:rFonts w:ascii="Times New Roman" w:hAnsi="Times New Roman" w:cs="Times New Roman"/>
        </w:rPr>
        <w:t>)</w:t>
      </w:r>
      <w:r w:rsidR="00A83E31">
        <w:rPr>
          <w:rFonts w:ascii="Times New Roman" w:hAnsi="Times New Roman" w:cs="Times New Roman"/>
        </w:rPr>
        <w:t>.</w:t>
      </w:r>
      <w:r w:rsidR="00BF7144" w:rsidRPr="00BF7144">
        <w:rPr>
          <w:rFonts w:ascii="Times New Roman" w:hAnsi="Times New Roman" w:cs="Times New Roman"/>
        </w:rPr>
        <w:t xml:space="preserve"> </w:t>
      </w:r>
      <w:r>
        <w:rPr>
          <w:rFonts w:ascii="Times New Roman" w:hAnsi="Times New Roman" w:cs="Times New Roman"/>
        </w:rPr>
        <w:t>Discuss the parameters of an audit and whether the firm has the technical knowledge and tools to issue an opinion relating to digital assets.</w:t>
      </w:r>
    </w:p>
    <w:p w14:paraId="6602A8E6" w14:textId="69FEFB4C" w:rsidR="00BF7144" w:rsidRPr="00CF76A2" w:rsidRDefault="00BF7144" w:rsidP="00BF7144">
      <w:pPr>
        <w:pStyle w:val="ListParagraph"/>
        <w:numPr>
          <w:ilvl w:val="1"/>
          <w:numId w:val="9"/>
        </w:numPr>
        <w:rPr>
          <w:rFonts w:ascii="Times New Roman" w:hAnsi="Times New Roman" w:cs="Times New Roman"/>
          <w:b/>
          <w:bCs/>
        </w:rPr>
      </w:pPr>
      <w:r w:rsidRPr="00BF7144">
        <w:rPr>
          <w:rFonts w:ascii="Times New Roman" w:hAnsi="Times New Roman" w:cs="Times New Roman"/>
        </w:rPr>
        <w:t>Discuss the functions that will be outsourced and what the institution will do in-house.</w:t>
      </w:r>
    </w:p>
    <w:p w14:paraId="75CD73B7" w14:textId="77777777" w:rsidR="0097614F" w:rsidRDefault="0097614F" w:rsidP="0097614F">
      <w:pPr>
        <w:pStyle w:val="ListParagraph"/>
        <w:numPr>
          <w:ilvl w:val="1"/>
          <w:numId w:val="9"/>
        </w:numPr>
        <w:spacing w:line="256" w:lineRule="auto"/>
        <w:rPr>
          <w:rFonts w:ascii="Times New Roman" w:hAnsi="Times New Roman" w:cs="Times New Roman"/>
          <w:b/>
          <w:bCs/>
        </w:rPr>
      </w:pPr>
      <w:r>
        <w:rPr>
          <w:rFonts w:ascii="Times New Roman" w:hAnsi="Times New Roman" w:cs="Times New Roman"/>
        </w:rPr>
        <w:t>Discuss the degree to which third-party service providers (including affiliates) that provide services to the applicant relevant to its digital asset business activity.</w:t>
      </w:r>
    </w:p>
    <w:p w14:paraId="3937C106" w14:textId="46387B85" w:rsidR="00CA36B6" w:rsidRDefault="0097614F" w:rsidP="0097614F">
      <w:pPr>
        <w:pStyle w:val="ListParagraph"/>
        <w:numPr>
          <w:ilvl w:val="1"/>
          <w:numId w:val="9"/>
        </w:numPr>
        <w:spacing w:line="256" w:lineRule="auto"/>
        <w:rPr>
          <w:rFonts w:ascii="Times New Roman" w:hAnsi="Times New Roman" w:cs="Times New Roman"/>
        </w:rPr>
      </w:pPr>
      <w:r>
        <w:rPr>
          <w:rFonts w:ascii="Times New Roman" w:hAnsi="Times New Roman" w:cs="Times New Roman"/>
        </w:rPr>
        <w:t>Provide a detailed description of digital asset custodianship, including the wallet structure in use by the applicant and/or its customers, and including, as relevant, the use of and percentages stored in hot/cold wallets</w:t>
      </w:r>
      <w:r w:rsidR="00F50F09">
        <w:rPr>
          <w:rFonts w:ascii="Times New Roman" w:hAnsi="Times New Roman" w:cs="Times New Roman"/>
        </w:rPr>
        <w:t>.</w:t>
      </w:r>
    </w:p>
    <w:p w14:paraId="65DD2C1D" w14:textId="00E47894" w:rsidR="0097614F" w:rsidRDefault="0097614F" w:rsidP="0097614F">
      <w:pPr>
        <w:pStyle w:val="ListParagraph"/>
        <w:numPr>
          <w:ilvl w:val="1"/>
          <w:numId w:val="9"/>
        </w:numPr>
        <w:spacing w:line="256" w:lineRule="auto"/>
        <w:rPr>
          <w:rFonts w:ascii="Times New Roman" w:hAnsi="Times New Roman" w:cs="Times New Roman"/>
        </w:rPr>
      </w:pPr>
      <w:r>
        <w:rPr>
          <w:rFonts w:ascii="Times New Roman" w:hAnsi="Times New Roman" w:cs="Times New Roman"/>
        </w:rPr>
        <w:t>Provide a detailed description of how the applicant uses blockchain and/or internal ledgers to facilitate transactions.</w:t>
      </w:r>
      <w:r w:rsidR="00275679">
        <w:rPr>
          <w:rFonts w:ascii="Times New Roman" w:hAnsi="Times New Roman" w:cs="Times New Roman"/>
        </w:rPr>
        <w:t xml:space="preserve">  Provide </w:t>
      </w:r>
      <w:r w:rsidR="00F50F09">
        <w:rPr>
          <w:rFonts w:ascii="Times New Roman" w:hAnsi="Times New Roman" w:cs="Times New Roman"/>
        </w:rPr>
        <w:t>a flowchart</w:t>
      </w:r>
      <w:r w:rsidR="006A6E97">
        <w:rPr>
          <w:rFonts w:ascii="Times New Roman" w:hAnsi="Times New Roman" w:cs="Times New Roman"/>
        </w:rPr>
        <w:t xml:space="preserve"> </w:t>
      </w:r>
      <w:r w:rsidR="00F50F09">
        <w:rPr>
          <w:rFonts w:ascii="Times New Roman" w:hAnsi="Times New Roman" w:cs="Times New Roman"/>
        </w:rPr>
        <w:t xml:space="preserve">of </w:t>
      </w:r>
      <w:r w:rsidR="00275679">
        <w:rPr>
          <w:rFonts w:ascii="Times New Roman" w:hAnsi="Times New Roman" w:cs="Times New Roman"/>
        </w:rPr>
        <w:t xml:space="preserve">financial </w:t>
      </w:r>
      <w:r w:rsidR="00F50F09">
        <w:rPr>
          <w:rFonts w:ascii="Times New Roman" w:hAnsi="Times New Roman" w:cs="Times New Roman"/>
        </w:rPr>
        <w:t>or technical events t</w:t>
      </w:r>
      <w:r w:rsidR="00275679">
        <w:rPr>
          <w:rFonts w:ascii="Times New Roman" w:hAnsi="Times New Roman" w:cs="Times New Roman"/>
        </w:rPr>
        <w:t xml:space="preserve">imed with acceptance or creation of tokens, funds, or pledges. </w:t>
      </w:r>
    </w:p>
    <w:p w14:paraId="70F23F75" w14:textId="49B7A598" w:rsidR="0097614F" w:rsidRDefault="0097614F" w:rsidP="0097614F">
      <w:pPr>
        <w:pStyle w:val="ListParagraph"/>
        <w:numPr>
          <w:ilvl w:val="1"/>
          <w:numId w:val="9"/>
        </w:numPr>
        <w:spacing w:line="256" w:lineRule="auto"/>
        <w:rPr>
          <w:rFonts w:ascii="Times New Roman" w:hAnsi="Times New Roman" w:cs="Times New Roman"/>
        </w:rPr>
      </w:pPr>
      <w:r>
        <w:rPr>
          <w:rFonts w:ascii="Times New Roman" w:hAnsi="Times New Roman" w:cs="Times New Roman"/>
        </w:rPr>
        <w:t>Identify the financial institution(s) the applicant will use for purposes of digital asset business activity, both foreign and domestic.</w:t>
      </w:r>
    </w:p>
    <w:p w14:paraId="75FB7942" w14:textId="3DA7251F" w:rsidR="0097614F" w:rsidRPr="000E3A51" w:rsidRDefault="0097614F" w:rsidP="006A6E97">
      <w:pPr>
        <w:pStyle w:val="ListParagraph"/>
        <w:numPr>
          <w:ilvl w:val="1"/>
          <w:numId w:val="9"/>
        </w:numPr>
        <w:spacing w:line="256" w:lineRule="auto"/>
        <w:rPr>
          <w:rFonts w:ascii="Times New Roman" w:hAnsi="Times New Roman" w:cs="Times New Roman"/>
        </w:rPr>
      </w:pPr>
      <w:r w:rsidRPr="000E3A51">
        <w:rPr>
          <w:rFonts w:ascii="Times New Roman" w:hAnsi="Times New Roman" w:cs="Times New Roman"/>
        </w:rPr>
        <w:t>Identify financial institution(s) that will extend credit to the applicant.</w:t>
      </w:r>
    </w:p>
    <w:p w14:paraId="67B6F811" w14:textId="77777777" w:rsidR="00BF7144" w:rsidRPr="00BF7144" w:rsidRDefault="00BF7144" w:rsidP="00BF7144">
      <w:pPr>
        <w:pStyle w:val="ListParagraph"/>
        <w:ind w:left="1440"/>
        <w:rPr>
          <w:rFonts w:ascii="Times New Roman" w:hAnsi="Times New Roman" w:cs="Times New Roman"/>
          <w:b/>
          <w:bCs/>
        </w:rPr>
      </w:pPr>
    </w:p>
    <w:p w14:paraId="6085604F" w14:textId="26F7B935" w:rsidR="008B4037" w:rsidRDefault="008B4037" w:rsidP="008B4037">
      <w:pPr>
        <w:pStyle w:val="ListParagraph"/>
        <w:numPr>
          <w:ilvl w:val="0"/>
          <w:numId w:val="9"/>
        </w:numPr>
        <w:rPr>
          <w:rFonts w:ascii="Times New Roman" w:hAnsi="Times New Roman" w:cs="Times New Roman"/>
          <w:b/>
          <w:bCs/>
        </w:rPr>
      </w:pPr>
      <w:r w:rsidRPr="008B4037">
        <w:rPr>
          <w:rFonts w:ascii="Times New Roman" w:hAnsi="Times New Roman" w:cs="Times New Roman"/>
          <w:b/>
          <w:bCs/>
        </w:rPr>
        <w:t>Financial Management Plan</w:t>
      </w:r>
    </w:p>
    <w:p w14:paraId="0888F262" w14:textId="162EC8FA" w:rsidR="003C4C19" w:rsidRPr="003C4C19" w:rsidRDefault="003C4C19" w:rsidP="003C4C19">
      <w:pPr>
        <w:pStyle w:val="ListParagraph"/>
        <w:numPr>
          <w:ilvl w:val="1"/>
          <w:numId w:val="9"/>
        </w:numPr>
        <w:rPr>
          <w:rFonts w:ascii="Times New Roman" w:hAnsi="Times New Roman" w:cs="Times New Roman"/>
        </w:rPr>
      </w:pPr>
      <w:r>
        <w:rPr>
          <w:rFonts w:ascii="Times New Roman" w:hAnsi="Times New Roman" w:cs="Times New Roman"/>
          <w:b/>
          <w:bCs/>
        </w:rPr>
        <w:t>Capital and Earnings</w:t>
      </w:r>
    </w:p>
    <w:p w14:paraId="10E00AD4" w14:textId="77777777" w:rsidR="00832C2F" w:rsidRPr="000E3A51" w:rsidRDefault="003C4C19" w:rsidP="003C4C19">
      <w:pPr>
        <w:pStyle w:val="ListParagraph"/>
        <w:numPr>
          <w:ilvl w:val="2"/>
          <w:numId w:val="9"/>
        </w:numPr>
        <w:rPr>
          <w:rFonts w:ascii="Times New Roman" w:hAnsi="Times New Roman" w:cs="Times New Roman"/>
          <w:b/>
          <w:bCs/>
        </w:rPr>
      </w:pPr>
      <w:r w:rsidRPr="003C4C19">
        <w:rPr>
          <w:rFonts w:ascii="Times New Roman" w:hAnsi="Times New Roman" w:cs="Times New Roman"/>
        </w:rPr>
        <w:t xml:space="preserve">Discuss the </w:t>
      </w:r>
      <w:r w:rsidR="00F1468B">
        <w:rPr>
          <w:rFonts w:ascii="Times New Roman" w:hAnsi="Times New Roman" w:cs="Times New Roman"/>
        </w:rPr>
        <w:t xml:space="preserve">institution’s </w:t>
      </w:r>
      <w:r w:rsidRPr="003C4C19">
        <w:rPr>
          <w:rFonts w:ascii="Times New Roman" w:hAnsi="Times New Roman" w:cs="Times New Roman"/>
        </w:rPr>
        <w:t>capital goals and the means to achieve them.</w:t>
      </w:r>
    </w:p>
    <w:p w14:paraId="6F129ABB" w14:textId="7FE787B6" w:rsidR="003C4C19" w:rsidRPr="003C4C19" w:rsidRDefault="00832C2F" w:rsidP="003C4C19">
      <w:pPr>
        <w:pStyle w:val="ListParagraph"/>
        <w:numPr>
          <w:ilvl w:val="2"/>
          <w:numId w:val="9"/>
        </w:numPr>
        <w:rPr>
          <w:rFonts w:ascii="Times New Roman" w:hAnsi="Times New Roman" w:cs="Times New Roman"/>
          <w:b/>
          <w:bCs/>
        </w:rPr>
      </w:pPr>
      <w:r>
        <w:rPr>
          <w:rFonts w:ascii="Times New Roman" w:hAnsi="Times New Roman" w:cs="Times New Roman"/>
        </w:rPr>
        <w:t xml:space="preserve">Discuss the </w:t>
      </w:r>
      <w:r w:rsidR="00D76491">
        <w:rPr>
          <w:rFonts w:ascii="Times New Roman" w:hAnsi="Times New Roman" w:cs="Times New Roman"/>
        </w:rPr>
        <w:t xml:space="preserve">segregation of capital and or reserves and earnings </w:t>
      </w:r>
      <w:r>
        <w:rPr>
          <w:rFonts w:ascii="Times New Roman" w:hAnsi="Times New Roman" w:cs="Times New Roman"/>
        </w:rPr>
        <w:t xml:space="preserve">between the financial institution and the digital </w:t>
      </w:r>
      <w:r w:rsidR="00F50F09">
        <w:rPr>
          <w:rFonts w:ascii="Times New Roman" w:hAnsi="Times New Roman" w:cs="Times New Roman"/>
        </w:rPr>
        <w:t xml:space="preserve">asset </w:t>
      </w:r>
      <w:r>
        <w:rPr>
          <w:rFonts w:ascii="Times New Roman" w:hAnsi="Times New Roman" w:cs="Times New Roman"/>
        </w:rPr>
        <w:t>deposit</w:t>
      </w:r>
      <w:r w:rsidR="00DE1090">
        <w:rPr>
          <w:rFonts w:ascii="Times New Roman" w:hAnsi="Times New Roman" w:cs="Times New Roman"/>
        </w:rPr>
        <w:t>ory</w:t>
      </w:r>
      <w:r>
        <w:rPr>
          <w:rFonts w:ascii="Times New Roman" w:hAnsi="Times New Roman" w:cs="Times New Roman"/>
        </w:rPr>
        <w:t xml:space="preserve"> department</w:t>
      </w:r>
      <w:r w:rsidR="00275679">
        <w:rPr>
          <w:rFonts w:ascii="Times New Roman" w:hAnsi="Times New Roman" w:cs="Times New Roman"/>
        </w:rPr>
        <w:t xml:space="preserve">.  </w:t>
      </w:r>
      <w:r w:rsidR="006B6483">
        <w:rPr>
          <w:rFonts w:ascii="Times New Roman" w:hAnsi="Times New Roman" w:cs="Times New Roman"/>
        </w:rPr>
        <w:t>The d</w:t>
      </w:r>
      <w:r w:rsidR="00275679">
        <w:rPr>
          <w:rFonts w:ascii="Times New Roman" w:hAnsi="Times New Roman" w:cs="Times New Roman"/>
        </w:rPr>
        <w:t xml:space="preserve">igital </w:t>
      </w:r>
      <w:r w:rsidR="00DE1090">
        <w:rPr>
          <w:rFonts w:ascii="Times New Roman" w:hAnsi="Times New Roman" w:cs="Times New Roman"/>
        </w:rPr>
        <w:t xml:space="preserve">asset </w:t>
      </w:r>
      <w:r w:rsidR="00275679">
        <w:rPr>
          <w:rFonts w:ascii="Times New Roman" w:hAnsi="Times New Roman" w:cs="Times New Roman"/>
        </w:rPr>
        <w:t>deposit</w:t>
      </w:r>
      <w:r w:rsidR="00DE1090">
        <w:rPr>
          <w:rFonts w:ascii="Times New Roman" w:hAnsi="Times New Roman" w:cs="Times New Roman"/>
        </w:rPr>
        <w:t>ory</w:t>
      </w:r>
      <w:r w:rsidR="00275679">
        <w:rPr>
          <w:rFonts w:ascii="Times New Roman" w:hAnsi="Times New Roman" w:cs="Times New Roman"/>
        </w:rPr>
        <w:t xml:space="preserve"> department capital and reserve structure must protect as well as serve as a resource to the </w:t>
      </w:r>
      <w:r>
        <w:rPr>
          <w:rFonts w:ascii="Times New Roman" w:hAnsi="Times New Roman" w:cs="Times New Roman"/>
        </w:rPr>
        <w:t>financial institution</w:t>
      </w:r>
      <w:r w:rsidR="00275679">
        <w:rPr>
          <w:rFonts w:ascii="Times New Roman" w:hAnsi="Times New Roman" w:cs="Times New Roman"/>
        </w:rPr>
        <w:t xml:space="preserve">.  </w:t>
      </w:r>
    </w:p>
    <w:p w14:paraId="0B6F83C0" w14:textId="575E8B7B" w:rsidR="003C4C19" w:rsidRPr="003C4C19" w:rsidRDefault="003C4C19" w:rsidP="003C4C19">
      <w:pPr>
        <w:pStyle w:val="ListParagraph"/>
        <w:numPr>
          <w:ilvl w:val="2"/>
          <w:numId w:val="9"/>
        </w:numPr>
        <w:rPr>
          <w:rFonts w:ascii="Times New Roman" w:hAnsi="Times New Roman" w:cs="Times New Roman"/>
          <w:b/>
          <w:bCs/>
        </w:rPr>
      </w:pPr>
      <w:r w:rsidRPr="003C4C19">
        <w:rPr>
          <w:rFonts w:ascii="Times New Roman" w:hAnsi="Times New Roman" w:cs="Times New Roman"/>
        </w:rPr>
        <w:t xml:space="preserve">Discuss the </w:t>
      </w:r>
      <w:r w:rsidR="00F1468B">
        <w:rPr>
          <w:rFonts w:ascii="Times New Roman" w:hAnsi="Times New Roman" w:cs="Times New Roman"/>
        </w:rPr>
        <w:t xml:space="preserve">institution’s </w:t>
      </w:r>
      <w:r w:rsidRPr="003C4C19">
        <w:rPr>
          <w:rFonts w:ascii="Times New Roman" w:hAnsi="Times New Roman" w:cs="Times New Roman"/>
        </w:rPr>
        <w:t xml:space="preserve">earnings goals in terms of return on assets, </w:t>
      </w:r>
      <w:r w:rsidR="00F1468B">
        <w:rPr>
          <w:rFonts w:ascii="Times New Roman" w:hAnsi="Times New Roman" w:cs="Times New Roman"/>
        </w:rPr>
        <w:t>profit</w:t>
      </w:r>
      <w:r w:rsidRPr="003C4C19">
        <w:rPr>
          <w:rFonts w:ascii="Times New Roman" w:hAnsi="Times New Roman" w:cs="Times New Roman"/>
        </w:rPr>
        <w:t xml:space="preserve"> margin, or other profitability measurements, and summarize the strategies to achieve those goals. </w:t>
      </w:r>
    </w:p>
    <w:p w14:paraId="4F48AAB9" w14:textId="6424F0B1" w:rsidR="003C4C19" w:rsidRPr="003C4C19" w:rsidRDefault="003C4C19" w:rsidP="003C4C19">
      <w:pPr>
        <w:pStyle w:val="ListParagraph"/>
        <w:numPr>
          <w:ilvl w:val="2"/>
          <w:numId w:val="9"/>
        </w:numPr>
        <w:rPr>
          <w:rFonts w:ascii="Times New Roman" w:hAnsi="Times New Roman" w:cs="Times New Roman"/>
          <w:b/>
          <w:bCs/>
        </w:rPr>
      </w:pPr>
      <w:r w:rsidRPr="003C4C19">
        <w:rPr>
          <w:rFonts w:ascii="Times New Roman" w:hAnsi="Times New Roman" w:cs="Times New Roman"/>
        </w:rPr>
        <w:t xml:space="preserve">Discuss the plan for raising capital and for financing growth, with particular emphasis on conformance with </w:t>
      </w:r>
      <w:r w:rsidR="00F1468B">
        <w:rPr>
          <w:rFonts w:ascii="Times New Roman" w:hAnsi="Times New Roman" w:cs="Times New Roman"/>
        </w:rPr>
        <w:t>regulatory</w:t>
      </w:r>
      <w:r w:rsidRPr="003C4C19">
        <w:rPr>
          <w:rFonts w:ascii="Times New Roman" w:hAnsi="Times New Roman" w:cs="Times New Roman"/>
        </w:rPr>
        <w:t xml:space="preserve"> capital requirements. </w:t>
      </w:r>
    </w:p>
    <w:p w14:paraId="3E433BC0" w14:textId="1023D005" w:rsidR="003C4C19" w:rsidRPr="003C4C19" w:rsidRDefault="003C4C19" w:rsidP="003C4C19">
      <w:pPr>
        <w:pStyle w:val="ListParagraph"/>
        <w:numPr>
          <w:ilvl w:val="2"/>
          <w:numId w:val="9"/>
        </w:numPr>
        <w:rPr>
          <w:rFonts w:ascii="Times New Roman" w:hAnsi="Times New Roman" w:cs="Times New Roman"/>
          <w:b/>
          <w:bCs/>
        </w:rPr>
      </w:pPr>
      <w:r w:rsidRPr="003C4C19">
        <w:rPr>
          <w:rFonts w:ascii="Times New Roman" w:hAnsi="Times New Roman" w:cs="Times New Roman"/>
        </w:rPr>
        <w:t>Discuss the adequacy of the proposed capital structure relative to internal and external risks, planned operational and financial assumptions, including technology</w:t>
      </w:r>
      <w:r w:rsidR="00102542">
        <w:rPr>
          <w:rFonts w:ascii="Times New Roman" w:hAnsi="Times New Roman" w:cs="Times New Roman"/>
        </w:rPr>
        <w:t xml:space="preserve"> </w:t>
      </w:r>
      <w:r w:rsidRPr="003C4C19">
        <w:rPr>
          <w:rFonts w:ascii="Times New Roman" w:hAnsi="Times New Roman" w:cs="Times New Roman"/>
        </w:rPr>
        <w:t xml:space="preserve">and projected organization and operating expenses. Present a thorough justification to support the proposed capital, including </w:t>
      </w:r>
      <w:r w:rsidR="00102542">
        <w:rPr>
          <w:rFonts w:ascii="Times New Roman" w:hAnsi="Times New Roman" w:cs="Times New Roman"/>
        </w:rPr>
        <w:t>all proposed activities.</w:t>
      </w:r>
    </w:p>
    <w:p w14:paraId="07C61D9F" w14:textId="5D87689C" w:rsidR="003C4C19" w:rsidRPr="003C4C19" w:rsidRDefault="003C4C19" w:rsidP="003C4C19">
      <w:pPr>
        <w:pStyle w:val="ListParagraph"/>
        <w:numPr>
          <w:ilvl w:val="2"/>
          <w:numId w:val="9"/>
        </w:numPr>
        <w:rPr>
          <w:rFonts w:ascii="Times New Roman" w:hAnsi="Times New Roman" w:cs="Times New Roman"/>
          <w:b/>
          <w:bCs/>
        </w:rPr>
      </w:pPr>
      <w:r w:rsidRPr="003C4C19">
        <w:rPr>
          <w:rFonts w:ascii="Times New Roman" w:hAnsi="Times New Roman" w:cs="Times New Roman"/>
        </w:rPr>
        <w:t>Describe the debt service requirements for any debt that will be issued at the holdi</w:t>
      </w:r>
      <w:r w:rsidR="00102542">
        <w:rPr>
          <w:rFonts w:ascii="Times New Roman" w:hAnsi="Times New Roman" w:cs="Times New Roman"/>
        </w:rPr>
        <w:t xml:space="preserve">ng company or parent entity </w:t>
      </w:r>
      <w:r w:rsidRPr="003C4C19">
        <w:rPr>
          <w:rFonts w:ascii="Times New Roman" w:hAnsi="Times New Roman" w:cs="Times New Roman"/>
        </w:rPr>
        <w:t xml:space="preserve">level to capitalize the institution. </w:t>
      </w:r>
    </w:p>
    <w:p w14:paraId="42995456" w14:textId="052386D4" w:rsidR="003C4C19" w:rsidRPr="000E3A51" w:rsidRDefault="003C4C19" w:rsidP="003C4C19">
      <w:pPr>
        <w:pStyle w:val="ListParagraph"/>
        <w:numPr>
          <w:ilvl w:val="2"/>
          <w:numId w:val="9"/>
        </w:numPr>
        <w:rPr>
          <w:rFonts w:ascii="Times New Roman" w:hAnsi="Times New Roman" w:cs="Times New Roman"/>
          <w:b/>
          <w:bCs/>
        </w:rPr>
      </w:pPr>
      <w:r w:rsidRPr="003C4C19">
        <w:rPr>
          <w:rFonts w:ascii="Times New Roman" w:hAnsi="Times New Roman" w:cs="Times New Roman"/>
        </w:rPr>
        <w:t xml:space="preserve">Discuss the use of options, warrants, and/or other benefits associated with the institution’s capital. </w:t>
      </w:r>
    </w:p>
    <w:p w14:paraId="3EF818B4" w14:textId="61CC6E88" w:rsidR="004A6E72" w:rsidRPr="003C4C19" w:rsidRDefault="004A6E72" w:rsidP="003C4C19">
      <w:pPr>
        <w:pStyle w:val="ListParagraph"/>
        <w:numPr>
          <w:ilvl w:val="2"/>
          <w:numId w:val="9"/>
        </w:numPr>
        <w:rPr>
          <w:rFonts w:ascii="Times New Roman" w:hAnsi="Times New Roman" w:cs="Times New Roman"/>
          <w:b/>
          <w:bCs/>
        </w:rPr>
      </w:pPr>
      <w:r>
        <w:rPr>
          <w:rFonts w:ascii="Times New Roman" w:hAnsi="Times New Roman" w:cs="Times New Roman"/>
        </w:rPr>
        <w:t>Discuss off</w:t>
      </w:r>
      <w:r w:rsidR="00DE1090">
        <w:rPr>
          <w:rFonts w:ascii="Times New Roman" w:hAnsi="Times New Roman" w:cs="Times New Roman"/>
        </w:rPr>
        <w:t>-</w:t>
      </w:r>
      <w:r w:rsidR="003708B9">
        <w:rPr>
          <w:rFonts w:ascii="Times New Roman" w:hAnsi="Times New Roman" w:cs="Times New Roman"/>
        </w:rPr>
        <w:t>balance sheet</w:t>
      </w:r>
      <w:r>
        <w:rPr>
          <w:rFonts w:ascii="Times New Roman" w:hAnsi="Times New Roman" w:cs="Times New Roman"/>
        </w:rPr>
        <w:t xml:space="preserve"> financial activities</w:t>
      </w:r>
      <w:r w:rsidR="003708B9">
        <w:rPr>
          <w:rFonts w:ascii="Times New Roman" w:hAnsi="Times New Roman" w:cs="Times New Roman"/>
        </w:rPr>
        <w:t>,</w:t>
      </w:r>
      <w:r>
        <w:rPr>
          <w:rFonts w:ascii="Times New Roman" w:hAnsi="Times New Roman" w:cs="Times New Roman"/>
        </w:rPr>
        <w:t xml:space="preserve"> if any.</w:t>
      </w:r>
    </w:p>
    <w:p w14:paraId="1BE0EA47" w14:textId="21FE56A5" w:rsidR="003C4C19" w:rsidRPr="00EB307A" w:rsidRDefault="003C4C19" w:rsidP="003C4C19">
      <w:pPr>
        <w:pStyle w:val="ListParagraph"/>
        <w:numPr>
          <w:ilvl w:val="2"/>
          <w:numId w:val="9"/>
        </w:numPr>
        <w:rPr>
          <w:rFonts w:ascii="Times New Roman" w:hAnsi="Times New Roman" w:cs="Times New Roman"/>
          <w:b/>
          <w:bCs/>
        </w:rPr>
      </w:pPr>
      <w:r w:rsidRPr="003C4C19">
        <w:rPr>
          <w:rFonts w:ascii="Times New Roman" w:hAnsi="Times New Roman" w:cs="Times New Roman"/>
        </w:rPr>
        <w:t>Summarize the dividend policy.</w:t>
      </w:r>
    </w:p>
    <w:p w14:paraId="354ECF4F" w14:textId="77777777" w:rsidR="00EB307A" w:rsidRPr="003C4C19" w:rsidRDefault="00EB307A" w:rsidP="00EB307A">
      <w:pPr>
        <w:pStyle w:val="ListParagraph"/>
        <w:ind w:left="2160"/>
        <w:rPr>
          <w:rFonts w:ascii="Times New Roman" w:hAnsi="Times New Roman" w:cs="Times New Roman"/>
          <w:b/>
          <w:bCs/>
        </w:rPr>
      </w:pPr>
    </w:p>
    <w:p w14:paraId="3DA2345D" w14:textId="2B73DB99" w:rsidR="003C4C19" w:rsidRDefault="003C4C19" w:rsidP="003C4C19">
      <w:pPr>
        <w:pStyle w:val="ListParagraph"/>
        <w:numPr>
          <w:ilvl w:val="1"/>
          <w:numId w:val="9"/>
        </w:numPr>
        <w:rPr>
          <w:rFonts w:ascii="Times New Roman" w:hAnsi="Times New Roman" w:cs="Times New Roman"/>
          <w:b/>
          <w:bCs/>
        </w:rPr>
      </w:pPr>
      <w:r>
        <w:rPr>
          <w:rFonts w:ascii="Times New Roman" w:hAnsi="Times New Roman" w:cs="Times New Roman"/>
          <w:b/>
          <w:bCs/>
        </w:rPr>
        <w:lastRenderedPageBreak/>
        <w:t>Liquidity and Funds Management</w:t>
      </w:r>
    </w:p>
    <w:p w14:paraId="19C30C00" w14:textId="77777777" w:rsidR="00EB307A" w:rsidRPr="00EB307A" w:rsidRDefault="00EB307A" w:rsidP="00EB307A">
      <w:pPr>
        <w:pStyle w:val="ListParagraph"/>
        <w:numPr>
          <w:ilvl w:val="2"/>
          <w:numId w:val="9"/>
        </w:numPr>
        <w:rPr>
          <w:rFonts w:ascii="Times New Roman" w:hAnsi="Times New Roman" w:cs="Times New Roman"/>
          <w:b/>
          <w:bCs/>
        </w:rPr>
      </w:pPr>
      <w:r w:rsidRPr="00EB307A">
        <w:rPr>
          <w:rFonts w:ascii="Times New Roman" w:hAnsi="Times New Roman" w:cs="Times New Roman"/>
        </w:rPr>
        <w:t xml:space="preserve">Discuss how the institution will identify and measure liquidity risk. </w:t>
      </w:r>
    </w:p>
    <w:p w14:paraId="7E2AE387" w14:textId="5EC3E8AC" w:rsidR="00EB307A" w:rsidRPr="00EB307A" w:rsidRDefault="00EB307A" w:rsidP="00EB307A">
      <w:pPr>
        <w:pStyle w:val="ListParagraph"/>
        <w:numPr>
          <w:ilvl w:val="2"/>
          <w:numId w:val="9"/>
        </w:numPr>
        <w:rPr>
          <w:rFonts w:ascii="Times New Roman" w:hAnsi="Times New Roman" w:cs="Times New Roman"/>
          <w:b/>
          <w:bCs/>
        </w:rPr>
      </w:pPr>
      <w:r w:rsidRPr="00EB307A">
        <w:rPr>
          <w:rFonts w:ascii="Times New Roman" w:hAnsi="Times New Roman" w:cs="Times New Roman"/>
        </w:rPr>
        <w:t>Discuss the institution’s plan to monitor and control its liquidity risk, including funding sources</w:t>
      </w:r>
      <w:r w:rsidR="001E7B6C">
        <w:rPr>
          <w:rFonts w:ascii="Times New Roman" w:hAnsi="Times New Roman" w:cs="Times New Roman"/>
        </w:rPr>
        <w:t xml:space="preserve">.  </w:t>
      </w:r>
      <w:r w:rsidRPr="00EB307A">
        <w:rPr>
          <w:rFonts w:ascii="Times New Roman" w:hAnsi="Times New Roman" w:cs="Times New Roman"/>
        </w:rPr>
        <w:t xml:space="preserve">Include holding company support, if any. </w:t>
      </w:r>
    </w:p>
    <w:p w14:paraId="092FDF49" w14:textId="77777777" w:rsidR="00EB307A" w:rsidRPr="00EB307A" w:rsidRDefault="00EB307A" w:rsidP="00EB307A">
      <w:pPr>
        <w:pStyle w:val="ListParagraph"/>
        <w:numPr>
          <w:ilvl w:val="2"/>
          <w:numId w:val="9"/>
        </w:numPr>
        <w:rPr>
          <w:rFonts w:ascii="Times New Roman" w:hAnsi="Times New Roman" w:cs="Times New Roman"/>
          <w:b/>
          <w:bCs/>
        </w:rPr>
      </w:pPr>
      <w:r w:rsidRPr="00EB307A">
        <w:rPr>
          <w:rFonts w:ascii="Times New Roman" w:hAnsi="Times New Roman" w:cs="Times New Roman"/>
        </w:rPr>
        <w:t xml:space="preserve">Describe any plans to borrow funds from any financial institutions or other sources, including the amount, composition, interest rate, maturity, purpose, and collateral. </w:t>
      </w:r>
    </w:p>
    <w:p w14:paraId="16BC4484" w14:textId="1CC1F8E3" w:rsidR="00EB307A" w:rsidRPr="001E7B6C" w:rsidRDefault="00EB307A" w:rsidP="00EB307A">
      <w:pPr>
        <w:pStyle w:val="ListParagraph"/>
        <w:numPr>
          <w:ilvl w:val="2"/>
          <w:numId w:val="9"/>
        </w:numPr>
        <w:rPr>
          <w:rFonts w:ascii="Times New Roman" w:hAnsi="Times New Roman" w:cs="Times New Roman"/>
          <w:b/>
          <w:bCs/>
        </w:rPr>
      </w:pPr>
      <w:r w:rsidRPr="00EB307A">
        <w:rPr>
          <w:rFonts w:ascii="Times New Roman" w:hAnsi="Times New Roman" w:cs="Times New Roman"/>
        </w:rPr>
        <w:t>Discuss the type of investment securities the institution plans to purchase.</w:t>
      </w:r>
    </w:p>
    <w:p w14:paraId="5875CD3E" w14:textId="33982638" w:rsidR="001E7B6C" w:rsidRPr="00CF76A2" w:rsidRDefault="001E7B6C" w:rsidP="00EB307A">
      <w:pPr>
        <w:pStyle w:val="ListParagraph"/>
        <w:numPr>
          <w:ilvl w:val="2"/>
          <w:numId w:val="9"/>
        </w:numPr>
        <w:rPr>
          <w:rFonts w:ascii="Times New Roman" w:hAnsi="Times New Roman" w:cs="Times New Roman"/>
          <w:b/>
          <w:bCs/>
        </w:rPr>
      </w:pPr>
      <w:r>
        <w:rPr>
          <w:rFonts w:ascii="Times New Roman" w:hAnsi="Times New Roman" w:cs="Times New Roman"/>
        </w:rPr>
        <w:t xml:space="preserve">If the institution plans to custody digital assets, describe the </w:t>
      </w:r>
      <w:r w:rsidR="009B54A3">
        <w:rPr>
          <w:rFonts w:ascii="Times New Roman" w:hAnsi="Times New Roman" w:cs="Times New Roman"/>
        </w:rPr>
        <w:t xml:space="preserve">reporting tools and </w:t>
      </w:r>
      <w:r>
        <w:rPr>
          <w:rFonts w:ascii="Times New Roman" w:hAnsi="Times New Roman" w:cs="Times New Roman"/>
        </w:rPr>
        <w:t xml:space="preserve">procedures for ensuring compliance with the requirement to hold certain liquid assets against digital assets in custody. (Neb. Rev. Stat. </w:t>
      </w:r>
      <w:r w:rsidR="00893E0A">
        <w:rPr>
          <w:rFonts w:ascii="Times New Roman" w:hAnsi="Times New Roman" w:cs="Times New Roman"/>
        </w:rPr>
        <w:t xml:space="preserve">§ </w:t>
      </w:r>
      <w:r>
        <w:rPr>
          <w:rFonts w:ascii="Times New Roman" w:hAnsi="Times New Roman" w:cs="Times New Roman"/>
        </w:rPr>
        <w:t>8-3009)</w:t>
      </w:r>
    </w:p>
    <w:p w14:paraId="6EFEEFEF" w14:textId="427BD6BF" w:rsidR="006A0298" w:rsidRPr="00CF76A2" w:rsidRDefault="006A0298" w:rsidP="00CF76A2">
      <w:pPr>
        <w:pStyle w:val="ListParagraph"/>
        <w:numPr>
          <w:ilvl w:val="2"/>
          <w:numId w:val="9"/>
        </w:numPr>
        <w:spacing w:line="256" w:lineRule="auto"/>
        <w:rPr>
          <w:rFonts w:ascii="Times New Roman" w:hAnsi="Times New Roman" w:cs="Times New Roman"/>
          <w:b/>
          <w:bCs/>
        </w:rPr>
      </w:pPr>
      <w:r>
        <w:rPr>
          <w:rFonts w:ascii="Times New Roman" w:hAnsi="Times New Roman" w:cs="Times New Roman"/>
        </w:rPr>
        <w:t>Provide a schedule of fees to be charged by the applicant, and an equivalent description of any other revenue sources.</w:t>
      </w:r>
    </w:p>
    <w:p w14:paraId="3FFC6E3F" w14:textId="77777777" w:rsidR="00EB307A" w:rsidRPr="00EB307A" w:rsidRDefault="00EB307A" w:rsidP="00EB307A">
      <w:pPr>
        <w:pStyle w:val="ListParagraph"/>
        <w:ind w:left="2160"/>
        <w:rPr>
          <w:rFonts w:ascii="Times New Roman" w:hAnsi="Times New Roman" w:cs="Times New Roman"/>
          <w:b/>
          <w:bCs/>
        </w:rPr>
      </w:pPr>
    </w:p>
    <w:p w14:paraId="57EAD98B" w14:textId="521E2A9F" w:rsidR="003C4C19" w:rsidRDefault="003C4C19" w:rsidP="003C4C19">
      <w:pPr>
        <w:pStyle w:val="ListParagraph"/>
        <w:numPr>
          <w:ilvl w:val="1"/>
          <w:numId w:val="9"/>
        </w:numPr>
        <w:rPr>
          <w:rFonts w:ascii="Times New Roman" w:hAnsi="Times New Roman" w:cs="Times New Roman"/>
          <w:b/>
          <w:bCs/>
        </w:rPr>
      </w:pPr>
      <w:r>
        <w:rPr>
          <w:rFonts w:ascii="Times New Roman" w:hAnsi="Times New Roman" w:cs="Times New Roman"/>
          <w:b/>
          <w:bCs/>
        </w:rPr>
        <w:t>Sensitivity to Market Risk</w:t>
      </w:r>
    </w:p>
    <w:p w14:paraId="5A21571F" w14:textId="5A32F85E" w:rsidR="00EF7101" w:rsidRPr="00AD6751" w:rsidRDefault="00EF7101" w:rsidP="001A3AF0">
      <w:pPr>
        <w:pStyle w:val="ListParagraph"/>
        <w:numPr>
          <w:ilvl w:val="2"/>
          <w:numId w:val="9"/>
        </w:numPr>
        <w:rPr>
          <w:rFonts w:ascii="Times New Roman" w:hAnsi="Times New Roman" w:cs="Times New Roman"/>
          <w:b/>
          <w:bCs/>
        </w:rPr>
      </w:pPr>
      <w:r w:rsidRPr="00EF7101">
        <w:rPr>
          <w:rFonts w:ascii="Times New Roman" w:hAnsi="Times New Roman" w:cs="Times New Roman"/>
        </w:rPr>
        <w:t>Discuss the institution's objectives, strategies, and risk tolerance for interest rate risk</w:t>
      </w:r>
      <w:bookmarkStart w:id="0" w:name="_Hlk98423930"/>
      <w:r>
        <w:rPr>
          <w:rFonts w:ascii="Times New Roman" w:hAnsi="Times New Roman" w:cs="Times New Roman"/>
        </w:rPr>
        <w:t>, basis risk, and price risk</w:t>
      </w:r>
      <w:bookmarkEnd w:id="0"/>
      <w:r w:rsidRPr="00EF7101">
        <w:rPr>
          <w:rFonts w:ascii="Times New Roman" w:hAnsi="Times New Roman" w:cs="Times New Roman"/>
        </w:rPr>
        <w:t>.</w:t>
      </w:r>
    </w:p>
    <w:p w14:paraId="1EA6BA51" w14:textId="76DB9152" w:rsidR="00EF7101" w:rsidRPr="00AD6751" w:rsidRDefault="00EF7101" w:rsidP="001A3AF0">
      <w:pPr>
        <w:pStyle w:val="ListParagraph"/>
        <w:numPr>
          <w:ilvl w:val="2"/>
          <w:numId w:val="9"/>
        </w:numPr>
        <w:rPr>
          <w:rFonts w:ascii="Times New Roman" w:hAnsi="Times New Roman" w:cs="Times New Roman"/>
          <w:b/>
          <w:bCs/>
        </w:rPr>
      </w:pPr>
      <w:r w:rsidRPr="00EF7101">
        <w:rPr>
          <w:rFonts w:ascii="Times New Roman" w:hAnsi="Times New Roman" w:cs="Times New Roman"/>
        </w:rPr>
        <w:t xml:space="preserve">Discuss the institution's asset and liability portfolio in terms of sensitivity to interest rate changes and the impact of earnings and capital and net portfolio value.  Discuss the risk limits to control interest rate </w:t>
      </w:r>
      <w:r w:rsidR="004A6E72" w:rsidRPr="00EF7101">
        <w:rPr>
          <w:rFonts w:ascii="Times New Roman" w:hAnsi="Times New Roman" w:cs="Times New Roman"/>
        </w:rPr>
        <w:t>risk</w:t>
      </w:r>
      <w:r w:rsidR="004A6E72">
        <w:rPr>
          <w:rFonts w:ascii="Times New Roman" w:hAnsi="Times New Roman" w:cs="Times New Roman"/>
        </w:rPr>
        <w:t>,</w:t>
      </w:r>
      <w:r>
        <w:rPr>
          <w:rFonts w:ascii="Times New Roman" w:hAnsi="Times New Roman" w:cs="Times New Roman"/>
        </w:rPr>
        <w:t xml:space="preserve"> basis risk, and price risk</w:t>
      </w:r>
      <w:r w:rsidRPr="00EF7101">
        <w:rPr>
          <w:rFonts w:ascii="Times New Roman" w:hAnsi="Times New Roman" w:cs="Times New Roman"/>
        </w:rPr>
        <w:t>.</w:t>
      </w:r>
    </w:p>
    <w:p w14:paraId="64966AAD" w14:textId="197879E1" w:rsidR="001A3AF0" w:rsidRPr="001A3AF0" w:rsidRDefault="001A3AF0" w:rsidP="001A3AF0">
      <w:pPr>
        <w:pStyle w:val="ListParagraph"/>
        <w:numPr>
          <w:ilvl w:val="2"/>
          <w:numId w:val="9"/>
        </w:numPr>
        <w:rPr>
          <w:rFonts w:ascii="Times New Roman" w:hAnsi="Times New Roman" w:cs="Times New Roman"/>
          <w:b/>
          <w:bCs/>
        </w:rPr>
      </w:pPr>
      <w:r>
        <w:rPr>
          <w:rFonts w:ascii="Times New Roman" w:hAnsi="Times New Roman" w:cs="Times New Roman"/>
        </w:rPr>
        <w:t xml:space="preserve">If the institution is </w:t>
      </w:r>
      <w:r w:rsidR="00CF76A2">
        <w:rPr>
          <w:rFonts w:ascii="Times New Roman" w:hAnsi="Times New Roman" w:cs="Times New Roman"/>
        </w:rPr>
        <w:t xml:space="preserve">issuing </w:t>
      </w:r>
      <w:r>
        <w:rPr>
          <w:rFonts w:ascii="Times New Roman" w:hAnsi="Times New Roman" w:cs="Times New Roman"/>
        </w:rPr>
        <w:t>stablecoins, d</w:t>
      </w:r>
      <w:r w:rsidRPr="001A3AF0">
        <w:rPr>
          <w:rFonts w:ascii="Times New Roman" w:hAnsi="Times New Roman" w:cs="Times New Roman"/>
        </w:rPr>
        <w:t xml:space="preserve">escribe, in detail, the mechanism for </w:t>
      </w:r>
      <w:r w:rsidR="00267FF1">
        <w:rPr>
          <w:rFonts w:ascii="Times New Roman" w:hAnsi="Times New Roman" w:cs="Times New Roman"/>
        </w:rPr>
        <w:t xml:space="preserve">compliance with the reserves required by </w:t>
      </w:r>
      <w:r w:rsidR="00233A74">
        <w:rPr>
          <w:rFonts w:ascii="Times New Roman" w:hAnsi="Times New Roman" w:cs="Times New Roman"/>
        </w:rPr>
        <w:t>Neb. Rev. Stat. § 8-3009</w:t>
      </w:r>
      <w:r w:rsidR="00267FF1">
        <w:rPr>
          <w:rFonts w:ascii="Times New Roman" w:hAnsi="Times New Roman" w:cs="Times New Roman"/>
        </w:rPr>
        <w:t xml:space="preserve">. </w:t>
      </w:r>
      <w:r w:rsidR="00893E0A">
        <w:rPr>
          <w:rFonts w:ascii="Times New Roman" w:hAnsi="Times New Roman" w:cs="Times New Roman"/>
        </w:rPr>
        <w:t xml:space="preserve"> </w:t>
      </w:r>
    </w:p>
    <w:p w14:paraId="19CF319A" w14:textId="197877C7" w:rsidR="001A3AF0" w:rsidRPr="001A3AF0" w:rsidRDefault="00EB307A" w:rsidP="00EB307A">
      <w:pPr>
        <w:pStyle w:val="ListParagraph"/>
        <w:numPr>
          <w:ilvl w:val="2"/>
          <w:numId w:val="9"/>
        </w:numPr>
        <w:rPr>
          <w:rFonts w:ascii="Times New Roman" w:hAnsi="Times New Roman" w:cs="Times New Roman"/>
          <w:b/>
          <w:bCs/>
        </w:rPr>
      </w:pPr>
      <w:r w:rsidRPr="00EB307A">
        <w:rPr>
          <w:rFonts w:ascii="Times New Roman" w:hAnsi="Times New Roman" w:cs="Times New Roman"/>
        </w:rPr>
        <w:t xml:space="preserve">Discuss the institution’s asset and liability portfolio in terms of sensitivity to interest rate </w:t>
      </w:r>
      <w:r w:rsidR="001A3AF0">
        <w:rPr>
          <w:rFonts w:ascii="Times New Roman" w:hAnsi="Times New Roman" w:cs="Times New Roman"/>
        </w:rPr>
        <w:t xml:space="preserve">or price </w:t>
      </w:r>
      <w:r w:rsidRPr="00EB307A">
        <w:rPr>
          <w:rFonts w:ascii="Times New Roman" w:hAnsi="Times New Roman" w:cs="Times New Roman"/>
        </w:rPr>
        <w:t>changes and the impact of earnings and capital and net portfolio value.</w:t>
      </w:r>
      <w:r w:rsidR="00233A74">
        <w:rPr>
          <w:rFonts w:ascii="Times New Roman" w:hAnsi="Times New Roman" w:cs="Times New Roman"/>
        </w:rPr>
        <w:t xml:space="preserve"> </w:t>
      </w:r>
    </w:p>
    <w:p w14:paraId="6A55F764" w14:textId="2AABC8E2" w:rsidR="00EB307A" w:rsidRPr="00EB307A" w:rsidRDefault="00EB307A" w:rsidP="00EB307A">
      <w:pPr>
        <w:pStyle w:val="ListParagraph"/>
        <w:numPr>
          <w:ilvl w:val="2"/>
          <w:numId w:val="9"/>
        </w:numPr>
        <w:rPr>
          <w:rFonts w:ascii="Times New Roman" w:hAnsi="Times New Roman" w:cs="Times New Roman"/>
          <w:b/>
          <w:bCs/>
        </w:rPr>
      </w:pPr>
      <w:r w:rsidRPr="00EB307A">
        <w:rPr>
          <w:rFonts w:ascii="Times New Roman" w:hAnsi="Times New Roman" w:cs="Times New Roman"/>
        </w:rPr>
        <w:t>Describe any plans to use hedging activities (for example, futures, options, interest rate swaps, or other derivative instruments).</w:t>
      </w:r>
    </w:p>
    <w:p w14:paraId="5D9FDB10" w14:textId="05F812EB" w:rsidR="00EB307A" w:rsidRPr="001A3AF0" w:rsidRDefault="00EB307A" w:rsidP="001A3AF0">
      <w:pPr>
        <w:pStyle w:val="ListParagraph"/>
        <w:ind w:left="1440"/>
        <w:rPr>
          <w:rFonts w:ascii="Times New Roman" w:hAnsi="Times New Roman" w:cs="Times New Roman"/>
          <w:b/>
          <w:bCs/>
        </w:rPr>
      </w:pPr>
    </w:p>
    <w:p w14:paraId="7B4B1F57" w14:textId="77777777" w:rsidR="003708B9" w:rsidRDefault="003708B9" w:rsidP="003708B9">
      <w:pPr>
        <w:pStyle w:val="ListParagraph"/>
        <w:numPr>
          <w:ilvl w:val="0"/>
          <w:numId w:val="9"/>
        </w:numPr>
        <w:rPr>
          <w:rFonts w:ascii="Times New Roman" w:hAnsi="Times New Roman" w:cs="Times New Roman"/>
          <w:b/>
          <w:bCs/>
        </w:rPr>
      </w:pPr>
      <w:r w:rsidRPr="008B4037">
        <w:rPr>
          <w:rFonts w:ascii="Times New Roman" w:hAnsi="Times New Roman" w:cs="Times New Roman"/>
          <w:b/>
          <w:bCs/>
        </w:rPr>
        <w:t>Financial Projections</w:t>
      </w:r>
    </w:p>
    <w:p w14:paraId="0BFE4924" w14:textId="77777777" w:rsidR="003708B9" w:rsidRPr="00EB307A" w:rsidRDefault="003708B9" w:rsidP="003708B9">
      <w:pPr>
        <w:pStyle w:val="ListParagraph"/>
        <w:numPr>
          <w:ilvl w:val="1"/>
          <w:numId w:val="9"/>
        </w:numPr>
        <w:rPr>
          <w:rFonts w:ascii="Times New Roman" w:hAnsi="Times New Roman" w:cs="Times New Roman"/>
          <w:b/>
          <w:bCs/>
        </w:rPr>
      </w:pPr>
      <w:r w:rsidRPr="00EB307A">
        <w:rPr>
          <w:rFonts w:ascii="Times New Roman" w:hAnsi="Times New Roman" w:cs="Times New Roman"/>
        </w:rPr>
        <w:t xml:space="preserve">Provide financial information for </w:t>
      </w:r>
      <w:r>
        <w:rPr>
          <w:rFonts w:ascii="Times New Roman" w:hAnsi="Times New Roman" w:cs="Times New Roman"/>
        </w:rPr>
        <w:t xml:space="preserve">the </w:t>
      </w:r>
      <w:r w:rsidRPr="00EB307A">
        <w:rPr>
          <w:rFonts w:ascii="Times New Roman" w:hAnsi="Times New Roman" w:cs="Times New Roman"/>
        </w:rPr>
        <w:t>opening day pro forma and quarterly projections for the</w:t>
      </w:r>
      <w:r>
        <w:rPr>
          <w:rFonts w:ascii="Times New Roman" w:hAnsi="Times New Roman" w:cs="Times New Roman"/>
        </w:rPr>
        <w:t xml:space="preserve"> first </w:t>
      </w:r>
      <w:r w:rsidRPr="00EB307A">
        <w:rPr>
          <w:rFonts w:ascii="Times New Roman" w:hAnsi="Times New Roman" w:cs="Times New Roman"/>
        </w:rPr>
        <w:t xml:space="preserve">three </w:t>
      </w:r>
      <w:r>
        <w:rPr>
          <w:rFonts w:ascii="Times New Roman" w:hAnsi="Times New Roman" w:cs="Times New Roman"/>
        </w:rPr>
        <w:t xml:space="preserve">(3) </w:t>
      </w:r>
      <w:r w:rsidRPr="00EB307A">
        <w:rPr>
          <w:rFonts w:ascii="Times New Roman" w:hAnsi="Times New Roman" w:cs="Times New Roman"/>
        </w:rPr>
        <w:t>years of operations</w:t>
      </w:r>
      <w:r>
        <w:rPr>
          <w:rFonts w:ascii="Times New Roman" w:hAnsi="Times New Roman" w:cs="Times New Roman"/>
        </w:rPr>
        <w:t xml:space="preserve">, in U.S. dollars and as a percentage of assets.  Include issued and outstanding stablecoin or other electronically controllable records if appropriate.  </w:t>
      </w:r>
      <w:r w:rsidRPr="00EB307A">
        <w:rPr>
          <w:rFonts w:ascii="Times New Roman" w:hAnsi="Times New Roman" w:cs="Times New Roman"/>
        </w:rPr>
        <w:t xml:space="preserve">The line items in the financial statements should be consistent so that projected items may be compared conveniently with actual performance. The following reports should be used: </w:t>
      </w:r>
    </w:p>
    <w:p w14:paraId="3548995C" w14:textId="77777777" w:rsidR="003708B9" w:rsidRPr="00EB307A" w:rsidRDefault="003708B9" w:rsidP="003708B9">
      <w:pPr>
        <w:pStyle w:val="ListParagraph"/>
        <w:numPr>
          <w:ilvl w:val="2"/>
          <w:numId w:val="9"/>
        </w:numPr>
        <w:rPr>
          <w:rFonts w:ascii="Times New Roman" w:hAnsi="Times New Roman" w:cs="Times New Roman"/>
          <w:b/>
          <w:bCs/>
        </w:rPr>
      </w:pPr>
      <w:r w:rsidRPr="00EB307A">
        <w:rPr>
          <w:rFonts w:ascii="Times New Roman" w:hAnsi="Times New Roman" w:cs="Times New Roman"/>
        </w:rPr>
        <w:t xml:space="preserve">Projected Balance Sheet </w:t>
      </w:r>
      <w:r>
        <w:rPr>
          <w:rFonts w:ascii="Times New Roman" w:hAnsi="Times New Roman" w:cs="Times New Roman"/>
        </w:rPr>
        <w:t>of the institution and the Digital Asset Depository Department.</w:t>
      </w:r>
    </w:p>
    <w:p w14:paraId="3D302980" w14:textId="77777777" w:rsidR="003708B9" w:rsidRPr="005348C7" w:rsidRDefault="003708B9" w:rsidP="003708B9">
      <w:pPr>
        <w:pStyle w:val="ListParagraph"/>
        <w:numPr>
          <w:ilvl w:val="2"/>
          <w:numId w:val="9"/>
        </w:numPr>
        <w:rPr>
          <w:rFonts w:ascii="Times New Roman" w:hAnsi="Times New Roman" w:cs="Times New Roman"/>
          <w:b/>
          <w:bCs/>
        </w:rPr>
      </w:pPr>
      <w:r w:rsidRPr="00EB307A">
        <w:rPr>
          <w:rFonts w:ascii="Times New Roman" w:hAnsi="Times New Roman" w:cs="Times New Roman"/>
        </w:rPr>
        <w:t xml:space="preserve">Projected Income Statement </w:t>
      </w:r>
      <w:r>
        <w:rPr>
          <w:rFonts w:ascii="Times New Roman" w:hAnsi="Times New Roman" w:cs="Times New Roman"/>
        </w:rPr>
        <w:t xml:space="preserve">of both. </w:t>
      </w:r>
    </w:p>
    <w:p w14:paraId="7BB4ED7C" w14:textId="77777777" w:rsidR="003708B9" w:rsidRPr="00EB307A" w:rsidRDefault="003708B9" w:rsidP="003708B9">
      <w:pPr>
        <w:pStyle w:val="ListParagraph"/>
        <w:numPr>
          <w:ilvl w:val="2"/>
          <w:numId w:val="9"/>
        </w:numPr>
        <w:rPr>
          <w:rFonts w:ascii="Times New Roman" w:hAnsi="Times New Roman" w:cs="Times New Roman"/>
          <w:b/>
          <w:bCs/>
        </w:rPr>
      </w:pPr>
      <w:r>
        <w:rPr>
          <w:rFonts w:ascii="Times New Roman" w:hAnsi="Times New Roman" w:cs="Times New Roman"/>
        </w:rPr>
        <w:t>Statement of Cash Flows of both.</w:t>
      </w:r>
    </w:p>
    <w:p w14:paraId="6707B404" w14:textId="77777777" w:rsidR="003708B9" w:rsidRPr="00AD6751" w:rsidRDefault="003708B9" w:rsidP="003708B9">
      <w:pPr>
        <w:pStyle w:val="ListParagraph"/>
        <w:numPr>
          <w:ilvl w:val="1"/>
          <w:numId w:val="9"/>
        </w:numPr>
        <w:rPr>
          <w:rFonts w:ascii="Times New Roman" w:hAnsi="Times New Roman" w:cs="Times New Roman"/>
          <w:b/>
          <w:bCs/>
        </w:rPr>
      </w:pPr>
      <w:r w:rsidRPr="007D29C5">
        <w:rPr>
          <w:rFonts w:ascii="Times New Roman" w:hAnsi="Times New Roman" w:cs="Times New Roman"/>
        </w:rPr>
        <w:t>The financial statements should be presented in two ways: (1) showing the dollar amounts, and (2) as a percentage of total assets.</w:t>
      </w:r>
    </w:p>
    <w:p w14:paraId="2D91F4F7" w14:textId="77777777" w:rsidR="003708B9" w:rsidRPr="00267FF1" w:rsidRDefault="003708B9" w:rsidP="003708B9">
      <w:pPr>
        <w:pStyle w:val="ListParagraph"/>
        <w:numPr>
          <w:ilvl w:val="2"/>
          <w:numId w:val="9"/>
        </w:numPr>
        <w:rPr>
          <w:rFonts w:ascii="Times New Roman" w:hAnsi="Times New Roman" w:cs="Times New Roman"/>
          <w:b/>
          <w:bCs/>
        </w:rPr>
      </w:pPr>
      <w:r w:rsidRPr="00267FF1">
        <w:rPr>
          <w:rFonts w:ascii="Times New Roman" w:hAnsi="Times New Roman" w:cs="Times New Roman"/>
        </w:rPr>
        <w:lastRenderedPageBreak/>
        <w:t>Describe in detail the assumptions used to prepare the projected statements, including the assumed interest rate scenario for each interest earning asset and interest costing liability over the term of the business plan.</w:t>
      </w:r>
    </w:p>
    <w:p w14:paraId="536F76B4" w14:textId="77777777" w:rsidR="003708B9" w:rsidRPr="00AD6751" w:rsidRDefault="003708B9" w:rsidP="003708B9">
      <w:pPr>
        <w:pStyle w:val="ListParagraph"/>
        <w:numPr>
          <w:ilvl w:val="2"/>
          <w:numId w:val="9"/>
        </w:numPr>
        <w:rPr>
          <w:rFonts w:ascii="Times New Roman" w:hAnsi="Times New Roman" w:cs="Times New Roman"/>
          <w:b/>
          <w:bCs/>
        </w:rPr>
      </w:pPr>
      <w:r w:rsidRPr="00AD6751">
        <w:rPr>
          <w:rFonts w:ascii="Times New Roman" w:hAnsi="Times New Roman" w:cs="Times New Roman"/>
        </w:rPr>
        <w:t>Provide the basis for the assumptions used for noninterest income and noninterest expense. Indicate the amount of lease expense, capital improvements, and furniture, fixtures, and equipment, including systems and equipment upgrades.</w:t>
      </w:r>
    </w:p>
    <w:p w14:paraId="7629C276" w14:textId="77777777" w:rsidR="003708B9" w:rsidRPr="00AD6751" w:rsidRDefault="003708B9" w:rsidP="003708B9">
      <w:pPr>
        <w:pStyle w:val="ListParagraph"/>
        <w:numPr>
          <w:ilvl w:val="2"/>
          <w:numId w:val="9"/>
        </w:numPr>
        <w:rPr>
          <w:rFonts w:ascii="Times New Roman" w:hAnsi="Times New Roman" w:cs="Times New Roman"/>
          <w:b/>
          <w:bCs/>
        </w:rPr>
      </w:pPr>
      <w:r w:rsidRPr="00AD6751">
        <w:rPr>
          <w:rFonts w:ascii="Times New Roman" w:hAnsi="Times New Roman" w:cs="Times New Roman"/>
        </w:rPr>
        <w:t>Describe the assumptions for the start-up costs, volumes, expected returns, and expected time frame to introduce each new product and service.</w:t>
      </w:r>
    </w:p>
    <w:p w14:paraId="3B16185C" w14:textId="77777777" w:rsidR="003708B9" w:rsidRPr="00EB307A" w:rsidRDefault="003708B9" w:rsidP="003708B9">
      <w:pPr>
        <w:pStyle w:val="ListParagraph"/>
        <w:numPr>
          <w:ilvl w:val="1"/>
          <w:numId w:val="9"/>
        </w:numPr>
        <w:rPr>
          <w:rFonts w:ascii="Times New Roman" w:hAnsi="Times New Roman" w:cs="Times New Roman"/>
          <w:b/>
          <w:bCs/>
        </w:rPr>
      </w:pPr>
      <w:r>
        <w:rPr>
          <w:rFonts w:ascii="Times New Roman" w:hAnsi="Times New Roman" w:cs="Times New Roman"/>
        </w:rPr>
        <w:t>Discuss how the institution used marketing studies or surveys to support the institution’s projected growth.</w:t>
      </w:r>
    </w:p>
    <w:p w14:paraId="59B1660D" w14:textId="77777777" w:rsidR="003708B9" w:rsidRPr="00EB307A" w:rsidRDefault="003708B9" w:rsidP="003708B9">
      <w:pPr>
        <w:pStyle w:val="ListParagraph"/>
        <w:numPr>
          <w:ilvl w:val="1"/>
          <w:numId w:val="9"/>
        </w:numPr>
        <w:rPr>
          <w:rFonts w:ascii="Times New Roman" w:hAnsi="Times New Roman" w:cs="Times New Roman"/>
          <w:b/>
          <w:bCs/>
        </w:rPr>
      </w:pPr>
      <w:r w:rsidRPr="00EB307A">
        <w:rPr>
          <w:rFonts w:ascii="Times New Roman" w:hAnsi="Times New Roman" w:cs="Times New Roman"/>
        </w:rPr>
        <w:t>Discuss the level of marketing expenses necessary to achieve the projected market share for products</w:t>
      </w:r>
      <w:r>
        <w:rPr>
          <w:rFonts w:ascii="Times New Roman" w:hAnsi="Times New Roman" w:cs="Times New Roman"/>
        </w:rPr>
        <w:t xml:space="preserve"> and services</w:t>
      </w:r>
      <w:r w:rsidRPr="00EB307A">
        <w:rPr>
          <w:rFonts w:ascii="Times New Roman" w:hAnsi="Times New Roman" w:cs="Times New Roman"/>
        </w:rPr>
        <w:t xml:space="preserve">. Assumptions should be consistent with those experienced by other institutions in the target market. Explain any significant variances between the assumptions in the target market. </w:t>
      </w:r>
    </w:p>
    <w:p w14:paraId="05A4D865" w14:textId="77777777" w:rsidR="003708B9" w:rsidRPr="003F7493" w:rsidRDefault="003708B9" w:rsidP="003708B9">
      <w:pPr>
        <w:pStyle w:val="ListParagraph"/>
        <w:numPr>
          <w:ilvl w:val="1"/>
          <w:numId w:val="9"/>
        </w:numPr>
        <w:rPr>
          <w:rFonts w:ascii="Times New Roman" w:hAnsi="Times New Roman" w:cs="Times New Roman"/>
          <w:b/>
          <w:bCs/>
        </w:rPr>
      </w:pPr>
      <w:r w:rsidRPr="00EB307A">
        <w:rPr>
          <w:rFonts w:ascii="Times New Roman" w:hAnsi="Times New Roman" w:cs="Times New Roman"/>
        </w:rPr>
        <w:t>Provide a sensitivity analysis of the financial projections. A sensitivity analysis provides a realistic stress test of the major underlying assumptions used in the business plan and the resultant financial projections. For example, adjust the financials to reflect the effects of adverse changes in the interest rate environment, changes in the asset/liability mix, higher than expected operating expenses, marketing costs, and/or growth rates.</w:t>
      </w:r>
    </w:p>
    <w:p w14:paraId="04CE5979" w14:textId="77777777" w:rsidR="003708B9" w:rsidRPr="000E3A51" w:rsidRDefault="003708B9" w:rsidP="000E3A51">
      <w:pPr>
        <w:rPr>
          <w:rFonts w:ascii="Times New Roman" w:hAnsi="Times New Roman" w:cs="Times New Roman"/>
          <w:b/>
          <w:bCs/>
        </w:rPr>
      </w:pPr>
    </w:p>
    <w:p w14:paraId="20367DE7" w14:textId="7F268BCE" w:rsidR="008B4037" w:rsidRDefault="008B4037" w:rsidP="008B4037">
      <w:pPr>
        <w:pStyle w:val="ListParagraph"/>
        <w:numPr>
          <w:ilvl w:val="0"/>
          <w:numId w:val="9"/>
        </w:numPr>
        <w:rPr>
          <w:rFonts w:ascii="Times New Roman" w:hAnsi="Times New Roman" w:cs="Times New Roman"/>
          <w:b/>
          <w:bCs/>
        </w:rPr>
      </w:pPr>
      <w:r w:rsidRPr="008B4037">
        <w:rPr>
          <w:rFonts w:ascii="Times New Roman" w:hAnsi="Times New Roman" w:cs="Times New Roman"/>
          <w:b/>
          <w:bCs/>
        </w:rPr>
        <w:t>Monitoring and Revising the Plan</w:t>
      </w:r>
    </w:p>
    <w:p w14:paraId="74C75A5B" w14:textId="768F9E88" w:rsidR="00EB307A" w:rsidRPr="00EB307A" w:rsidRDefault="00EB307A" w:rsidP="00EB307A">
      <w:pPr>
        <w:pStyle w:val="ListParagraph"/>
        <w:numPr>
          <w:ilvl w:val="1"/>
          <w:numId w:val="9"/>
        </w:numPr>
        <w:rPr>
          <w:rFonts w:ascii="Times New Roman" w:hAnsi="Times New Roman" w:cs="Times New Roman"/>
          <w:b/>
          <w:bCs/>
        </w:rPr>
      </w:pPr>
      <w:r w:rsidRPr="00EB307A">
        <w:rPr>
          <w:rFonts w:ascii="Times New Roman" w:hAnsi="Times New Roman" w:cs="Times New Roman"/>
        </w:rPr>
        <w:t>Describe how the board of directors will monitor adherence to the business plan</w:t>
      </w:r>
      <w:r w:rsidR="001A3AF0">
        <w:rPr>
          <w:rFonts w:ascii="Times New Roman" w:hAnsi="Times New Roman" w:cs="Times New Roman"/>
        </w:rPr>
        <w:t>, including any metrics</w:t>
      </w:r>
      <w:r w:rsidRPr="00EB307A">
        <w:rPr>
          <w:rFonts w:ascii="Times New Roman" w:hAnsi="Times New Roman" w:cs="Times New Roman"/>
        </w:rPr>
        <w:t xml:space="preserve">. </w:t>
      </w:r>
    </w:p>
    <w:p w14:paraId="20FEFA0A" w14:textId="202A3070" w:rsidR="00EB307A" w:rsidRPr="00EB307A" w:rsidRDefault="00EB307A" w:rsidP="00EB307A">
      <w:pPr>
        <w:pStyle w:val="ListParagraph"/>
        <w:numPr>
          <w:ilvl w:val="1"/>
          <w:numId w:val="9"/>
        </w:numPr>
        <w:rPr>
          <w:rFonts w:ascii="Times New Roman" w:hAnsi="Times New Roman" w:cs="Times New Roman"/>
          <w:b/>
          <w:bCs/>
        </w:rPr>
      </w:pPr>
      <w:r w:rsidRPr="00EB307A">
        <w:rPr>
          <w:rFonts w:ascii="Times New Roman" w:hAnsi="Times New Roman" w:cs="Times New Roman"/>
        </w:rPr>
        <w:t xml:space="preserve">Describe how the board of directors will adjust and amend the plan to accommodate significant or material economic </w:t>
      </w:r>
      <w:r w:rsidR="001A3AF0">
        <w:rPr>
          <w:rFonts w:ascii="Times New Roman" w:hAnsi="Times New Roman" w:cs="Times New Roman"/>
        </w:rPr>
        <w:t xml:space="preserve">or regulatory </w:t>
      </w:r>
      <w:r w:rsidRPr="00EB307A">
        <w:rPr>
          <w:rFonts w:ascii="Times New Roman" w:hAnsi="Times New Roman" w:cs="Times New Roman"/>
        </w:rPr>
        <w:t>changes.</w:t>
      </w:r>
    </w:p>
    <w:p w14:paraId="0AB97538" w14:textId="77777777" w:rsidR="00EB307A" w:rsidRPr="00EB307A" w:rsidRDefault="00EB307A" w:rsidP="00EB307A">
      <w:pPr>
        <w:pStyle w:val="ListParagraph"/>
        <w:ind w:left="1440"/>
        <w:rPr>
          <w:rFonts w:ascii="Times New Roman" w:hAnsi="Times New Roman" w:cs="Times New Roman"/>
          <w:b/>
          <w:bCs/>
        </w:rPr>
      </w:pPr>
    </w:p>
    <w:p w14:paraId="3792CBD5" w14:textId="54152786" w:rsidR="00146AC1" w:rsidRPr="004A6E72" w:rsidRDefault="00146AC1" w:rsidP="004A6E72">
      <w:pPr>
        <w:pStyle w:val="ListParagraph"/>
        <w:ind w:left="1440"/>
        <w:rPr>
          <w:rFonts w:ascii="Times New Roman" w:hAnsi="Times New Roman" w:cs="Times New Roman"/>
          <w:b/>
          <w:bCs/>
        </w:rPr>
      </w:pPr>
    </w:p>
    <w:sectPr w:rsidR="00146AC1" w:rsidRPr="004A6E7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C636D" w14:textId="77777777" w:rsidR="00B808A5" w:rsidRDefault="00B808A5" w:rsidP="00E456C1">
      <w:pPr>
        <w:spacing w:after="0" w:line="240" w:lineRule="auto"/>
      </w:pPr>
      <w:r>
        <w:separator/>
      </w:r>
    </w:p>
  </w:endnote>
  <w:endnote w:type="continuationSeparator" w:id="0">
    <w:p w14:paraId="0ECFEC1D" w14:textId="77777777" w:rsidR="00B808A5" w:rsidRDefault="00B808A5" w:rsidP="00E45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1883917"/>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705238520"/>
          <w:docPartObj>
            <w:docPartGallery w:val="Page Numbers (Top of Page)"/>
            <w:docPartUnique/>
          </w:docPartObj>
        </w:sdtPr>
        <w:sdtEndPr/>
        <w:sdtContent>
          <w:p w14:paraId="47FA1550" w14:textId="65013FA1" w:rsidR="00E456C1" w:rsidRPr="00E456C1" w:rsidRDefault="00E456C1" w:rsidP="00E456C1">
            <w:pPr>
              <w:pStyle w:val="Footer"/>
              <w:rPr>
                <w:rFonts w:ascii="Times New Roman" w:hAnsi="Times New Roman" w:cs="Times New Roman"/>
              </w:rPr>
            </w:pPr>
            <w:r w:rsidRPr="00E456C1">
              <w:rPr>
                <w:rFonts w:ascii="Times New Roman" w:hAnsi="Times New Roman" w:cs="Times New Roman"/>
              </w:rPr>
              <w:t xml:space="preserve">Page </w:t>
            </w:r>
            <w:r w:rsidRPr="00E456C1">
              <w:rPr>
                <w:rFonts w:ascii="Times New Roman" w:hAnsi="Times New Roman" w:cs="Times New Roman"/>
                <w:b/>
                <w:bCs/>
              </w:rPr>
              <w:fldChar w:fldCharType="begin"/>
            </w:r>
            <w:r w:rsidRPr="00E456C1">
              <w:rPr>
                <w:rFonts w:ascii="Times New Roman" w:hAnsi="Times New Roman" w:cs="Times New Roman"/>
                <w:b/>
                <w:bCs/>
              </w:rPr>
              <w:instrText xml:space="preserve"> PAGE </w:instrText>
            </w:r>
            <w:r w:rsidRPr="00E456C1">
              <w:rPr>
                <w:rFonts w:ascii="Times New Roman" w:hAnsi="Times New Roman" w:cs="Times New Roman"/>
                <w:b/>
                <w:bCs/>
              </w:rPr>
              <w:fldChar w:fldCharType="separate"/>
            </w:r>
            <w:r w:rsidRPr="00E456C1">
              <w:rPr>
                <w:rFonts w:ascii="Times New Roman" w:hAnsi="Times New Roman" w:cs="Times New Roman"/>
                <w:b/>
                <w:bCs/>
                <w:noProof/>
              </w:rPr>
              <w:t>2</w:t>
            </w:r>
            <w:r w:rsidRPr="00E456C1">
              <w:rPr>
                <w:rFonts w:ascii="Times New Roman" w:hAnsi="Times New Roman" w:cs="Times New Roman"/>
                <w:b/>
                <w:bCs/>
              </w:rPr>
              <w:fldChar w:fldCharType="end"/>
            </w:r>
            <w:r w:rsidRPr="00E456C1">
              <w:rPr>
                <w:rFonts w:ascii="Times New Roman" w:hAnsi="Times New Roman" w:cs="Times New Roman"/>
              </w:rPr>
              <w:t xml:space="preserve"> of </w:t>
            </w:r>
            <w:r w:rsidRPr="00E456C1">
              <w:rPr>
                <w:rFonts w:ascii="Times New Roman" w:hAnsi="Times New Roman" w:cs="Times New Roman"/>
                <w:b/>
                <w:bCs/>
              </w:rPr>
              <w:fldChar w:fldCharType="begin"/>
            </w:r>
            <w:r w:rsidRPr="00E456C1">
              <w:rPr>
                <w:rFonts w:ascii="Times New Roman" w:hAnsi="Times New Roman" w:cs="Times New Roman"/>
                <w:b/>
                <w:bCs/>
              </w:rPr>
              <w:instrText xml:space="preserve"> NUMPAGES  </w:instrText>
            </w:r>
            <w:r w:rsidRPr="00E456C1">
              <w:rPr>
                <w:rFonts w:ascii="Times New Roman" w:hAnsi="Times New Roman" w:cs="Times New Roman"/>
                <w:b/>
                <w:bCs/>
              </w:rPr>
              <w:fldChar w:fldCharType="separate"/>
            </w:r>
            <w:r w:rsidRPr="00E456C1">
              <w:rPr>
                <w:rFonts w:ascii="Times New Roman" w:hAnsi="Times New Roman" w:cs="Times New Roman"/>
                <w:b/>
                <w:bCs/>
                <w:noProof/>
              </w:rPr>
              <w:t>2</w:t>
            </w:r>
            <w:r w:rsidRPr="00E456C1">
              <w:rPr>
                <w:rFonts w:ascii="Times New Roman" w:hAnsi="Times New Roman" w:cs="Times New Roman"/>
                <w:b/>
                <w:bCs/>
              </w:rPr>
              <w:fldChar w:fldCharType="end"/>
            </w:r>
            <w:r w:rsidRPr="00E456C1">
              <w:rPr>
                <w:rFonts w:ascii="Times New Roman" w:hAnsi="Times New Roman" w:cs="Times New Roman"/>
                <w:b/>
                <w:bCs/>
              </w:rPr>
              <w:tab/>
            </w:r>
            <w:r w:rsidRPr="00E456C1">
              <w:rPr>
                <w:rFonts w:ascii="Times New Roman" w:hAnsi="Times New Roman" w:cs="Times New Roman"/>
                <w:b/>
                <w:bCs/>
              </w:rPr>
              <w:tab/>
            </w:r>
            <w:r w:rsidR="00DF154D">
              <w:rPr>
                <w:rFonts w:ascii="Times New Roman" w:hAnsi="Times New Roman" w:cs="Times New Roman"/>
                <w:b/>
                <w:bCs/>
              </w:rPr>
              <w:t>7</w:t>
            </w:r>
            <w:r w:rsidRPr="00E456C1">
              <w:rPr>
                <w:rFonts w:ascii="Times New Roman" w:hAnsi="Times New Roman" w:cs="Times New Roman"/>
              </w:rPr>
              <w:t>/202</w:t>
            </w:r>
            <w:r w:rsidR="00DF154D">
              <w:rPr>
                <w:rFonts w:ascii="Times New Roman" w:hAnsi="Times New Roman" w:cs="Times New Roman"/>
              </w:rPr>
              <w:t>4</w:t>
            </w:r>
          </w:p>
        </w:sdtContent>
      </w:sdt>
    </w:sdtContent>
  </w:sdt>
  <w:p w14:paraId="42FCE659" w14:textId="77777777" w:rsidR="00E456C1" w:rsidRDefault="00E45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74692" w14:textId="77777777" w:rsidR="00B808A5" w:rsidRDefault="00B808A5" w:rsidP="00E456C1">
      <w:pPr>
        <w:spacing w:after="0" w:line="240" w:lineRule="auto"/>
      </w:pPr>
      <w:r>
        <w:separator/>
      </w:r>
    </w:p>
  </w:footnote>
  <w:footnote w:type="continuationSeparator" w:id="0">
    <w:p w14:paraId="0769D96F" w14:textId="77777777" w:rsidR="00B808A5" w:rsidRDefault="00B808A5" w:rsidP="00E456C1">
      <w:pPr>
        <w:spacing w:after="0" w:line="240" w:lineRule="auto"/>
      </w:pPr>
      <w:r>
        <w:continuationSeparator/>
      </w:r>
    </w:p>
  </w:footnote>
  <w:footnote w:id="1">
    <w:p w14:paraId="012639CC" w14:textId="50AA2BC5" w:rsidR="00BF7144" w:rsidRDefault="00BF7144">
      <w:pPr>
        <w:pStyle w:val="FootnoteText"/>
      </w:pPr>
      <w:r>
        <w:rPr>
          <w:rStyle w:val="FootnoteReference"/>
        </w:rPr>
        <w:footnoteRef/>
      </w:r>
      <w:r>
        <w:t xml:space="preserve"> If obtained, discuss any independent economic survey or market feasibility study.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72FB3" w14:textId="415EED20" w:rsidR="007B4DA5" w:rsidRDefault="007B4DA5" w:rsidP="007B4DA5">
    <w:pPr>
      <w:spacing w:after="0"/>
      <w:jc w:val="center"/>
      <w:rPr>
        <w:rFonts w:ascii="Times New Roman" w:hAnsi="Times New Roman" w:cs="Times New Roman"/>
        <w:b/>
        <w:bCs/>
        <w:sz w:val="36"/>
        <w:szCs w:val="36"/>
      </w:rPr>
    </w:pPr>
    <w:r w:rsidRPr="00EC3995">
      <w:rPr>
        <w:rFonts w:ascii="Times New Roman" w:hAnsi="Times New Roman" w:cs="Times New Roman"/>
        <w:b/>
        <w:bCs/>
        <w:sz w:val="36"/>
        <w:szCs w:val="36"/>
      </w:rPr>
      <w:t>STATE OF NEBRASKA</w:t>
    </w:r>
  </w:p>
  <w:p w14:paraId="62EDE34E" w14:textId="77777777" w:rsidR="007B4DA5" w:rsidRDefault="007B4DA5" w:rsidP="007B4DA5">
    <w:pPr>
      <w:spacing w:after="0"/>
      <w:jc w:val="center"/>
      <w:rPr>
        <w:rFonts w:ascii="Times New Roman" w:hAnsi="Times New Roman" w:cs="Times New Roman"/>
        <w:b/>
        <w:bCs/>
        <w:sz w:val="24"/>
        <w:szCs w:val="24"/>
      </w:rPr>
    </w:pPr>
    <w:r w:rsidRPr="00EC3995">
      <w:rPr>
        <w:rFonts w:ascii="Times New Roman" w:hAnsi="Times New Roman" w:cs="Times New Roman"/>
        <w:b/>
        <w:bCs/>
        <w:sz w:val="24"/>
        <w:szCs w:val="24"/>
      </w:rPr>
      <w:t>Department of Banking &amp; Finance</w:t>
    </w:r>
  </w:p>
  <w:p w14:paraId="5B361C26" w14:textId="77777777" w:rsidR="007B4DA5" w:rsidRDefault="007B4DA5" w:rsidP="007B4DA5">
    <w:pPr>
      <w:spacing w:after="0"/>
      <w:jc w:val="center"/>
      <w:rPr>
        <w:rFonts w:ascii="Times New Roman" w:hAnsi="Times New Roman" w:cs="Times New Roman"/>
        <w:b/>
        <w:bCs/>
        <w:sz w:val="24"/>
        <w:szCs w:val="24"/>
      </w:rPr>
    </w:pPr>
  </w:p>
  <w:p w14:paraId="45E2BE76" w14:textId="69506924" w:rsidR="007B4DA5" w:rsidRPr="00EC3995" w:rsidRDefault="00465EDC" w:rsidP="007B4DA5">
    <w:pPr>
      <w:pBdr>
        <w:top w:val="single" w:sz="12" w:space="1" w:color="auto"/>
        <w:bottom w:val="single" w:sz="12" w:space="1" w:color="auto"/>
      </w:pBdr>
      <w:spacing w:after="0"/>
      <w:jc w:val="center"/>
      <w:rPr>
        <w:rFonts w:ascii="Times New Roman" w:hAnsi="Times New Roman" w:cs="Times New Roman"/>
        <w:b/>
        <w:bCs/>
        <w:sz w:val="20"/>
        <w:szCs w:val="20"/>
      </w:rPr>
    </w:pPr>
    <w:r>
      <w:rPr>
        <w:rFonts w:ascii="Times New Roman" w:hAnsi="Times New Roman" w:cs="Times New Roman"/>
        <w:b/>
        <w:bCs/>
        <w:sz w:val="20"/>
        <w:szCs w:val="20"/>
      </w:rPr>
      <w:t>Business Plan Guidelines</w:t>
    </w:r>
  </w:p>
  <w:p w14:paraId="219FA1A2" w14:textId="77777777" w:rsidR="007B4DA5" w:rsidRDefault="007B4D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1328"/>
    <w:multiLevelType w:val="hybridMultilevel"/>
    <w:tmpl w:val="CBE46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F2AB1"/>
    <w:multiLevelType w:val="hybridMultilevel"/>
    <w:tmpl w:val="00F87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878C0"/>
    <w:multiLevelType w:val="hybridMultilevel"/>
    <w:tmpl w:val="4E92B6E4"/>
    <w:lvl w:ilvl="0" w:tplc="53BCD8D2">
      <w:start w:val="1"/>
      <w:numFmt w:val="lowerRoman"/>
      <w:lvlText w:val="%1."/>
      <w:lvlJc w:val="right"/>
      <w:pPr>
        <w:ind w:left="2160" w:hanging="18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F3C5B"/>
    <w:multiLevelType w:val="hybridMultilevel"/>
    <w:tmpl w:val="01C65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4684C"/>
    <w:multiLevelType w:val="hybridMultilevel"/>
    <w:tmpl w:val="84203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F484B"/>
    <w:multiLevelType w:val="hybridMultilevel"/>
    <w:tmpl w:val="54F0D9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9F0364"/>
    <w:multiLevelType w:val="hybridMultilevel"/>
    <w:tmpl w:val="04D47622"/>
    <w:lvl w:ilvl="0" w:tplc="0409000F">
      <w:start w:val="1"/>
      <w:numFmt w:val="decimal"/>
      <w:lvlText w:val="%1."/>
      <w:lvlJc w:val="left"/>
      <w:pPr>
        <w:ind w:left="720" w:hanging="360"/>
      </w:pPr>
      <w:rPr>
        <w:rFonts w:hint="default"/>
      </w:rPr>
    </w:lvl>
    <w:lvl w:ilvl="1" w:tplc="6390E346">
      <w:start w:val="1"/>
      <w:numFmt w:val="lowerLetter"/>
      <w:lvlText w:val="%2."/>
      <w:lvlJc w:val="left"/>
      <w:pPr>
        <w:ind w:left="1440" w:hanging="360"/>
      </w:pPr>
      <w:rPr>
        <w:b/>
        <w:bCs/>
      </w:rPr>
    </w:lvl>
    <w:lvl w:ilvl="2" w:tplc="53BCD8D2">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0B4D8D"/>
    <w:multiLevelType w:val="multilevel"/>
    <w:tmpl w:val="0409001D"/>
    <w:lvl w:ilvl="0">
      <w:start w:val="1"/>
      <w:numFmt w:val="decimal"/>
      <w:lvlText w:val="%1)"/>
      <w:lvlJc w:val="left"/>
      <w:pPr>
        <w:ind w:left="1440" w:hanging="360"/>
      </w:pPr>
      <w:rPr>
        <w:rFonts w:hint="default"/>
        <w:b w:val="0"/>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8" w15:restartNumberingAfterBreak="0">
    <w:nsid w:val="638B1205"/>
    <w:multiLevelType w:val="hybridMultilevel"/>
    <w:tmpl w:val="1020E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A9542D"/>
    <w:multiLevelType w:val="hybridMultilevel"/>
    <w:tmpl w:val="EFFE7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90011E"/>
    <w:multiLevelType w:val="hybridMultilevel"/>
    <w:tmpl w:val="A5C62C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7717047">
    <w:abstractNumId w:val="3"/>
  </w:num>
  <w:num w:numId="2" w16cid:durableId="734279092">
    <w:abstractNumId w:val="10"/>
  </w:num>
  <w:num w:numId="3" w16cid:durableId="1676154673">
    <w:abstractNumId w:val="8"/>
  </w:num>
  <w:num w:numId="4" w16cid:durableId="2043093170">
    <w:abstractNumId w:val="0"/>
  </w:num>
  <w:num w:numId="5" w16cid:durableId="564755323">
    <w:abstractNumId w:val="9"/>
  </w:num>
  <w:num w:numId="6" w16cid:durableId="419913922">
    <w:abstractNumId w:val="4"/>
  </w:num>
  <w:num w:numId="7" w16cid:durableId="996886397">
    <w:abstractNumId w:val="5"/>
  </w:num>
  <w:num w:numId="8" w16cid:durableId="1823112768">
    <w:abstractNumId w:val="1"/>
  </w:num>
  <w:num w:numId="9" w16cid:durableId="1477380291">
    <w:abstractNumId w:val="6"/>
  </w:num>
  <w:num w:numId="10" w16cid:durableId="1847939823">
    <w:abstractNumId w:val="7"/>
  </w:num>
  <w:num w:numId="11" w16cid:durableId="99208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4377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A49"/>
    <w:rsid w:val="0000248E"/>
    <w:rsid w:val="000112B6"/>
    <w:rsid w:val="00027091"/>
    <w:rsid w:val="00063580"/>
    <w:rsid w:val="000B4F15"/>
    <w:rsid w:val="000C3719"/>
    <w:rsid w:val="000C7F3F"/>
    <w:rsid w:val="000D08C9"/>
    <w:rsid w:val="000E3A51"/>
    <w:rsid w:val="00102542"/>
    <w:rsid w:val="00115AB0"/>
    <w:rsid w:val="00146AC1"/>
    <w:rsid w:val="0017764E"/>
    <w:rsid w:val="001A3AF0"/>
    <w:rsid w:val="001E4515"/>
    <w:rsid w:val="001E7B6C"/>
    <w:rsid w:val="00233A74"/>
    <w:rsid w:val="00234163"/>
    <w:rsid w:val="00250351"/>
    <w:rsid w:val="002525C3"/>
    <w:rsid w:val="00267FF1"/>
    <w:rsid w:val="00275679"/>
    <w:rsid w:val="0030717F"/>
    <w:rsid w:val="003708B9"/>
    <w:rsid w:val="003925F1"/>
    <w:rsid w:val="003C17F4"/>
    <w:rsid w:val="003C4C19"/>
    <w:rsid w:val="003D0949"/>
    <w:rsid w:val="0043166E"/>
    <w:rsid w:val="00455C1F"/>
    <w:rsid w:val="00465EDC"/>
    <w:rsid w:val="00485AA7"/>
    <w:rsid w:val="004A0EB9"/>
    <w:rsid w:val="004A2C89"/>
    <w:rsid w:val="004A36AA"/>
    <w:rsid w:val="004A6E72"/>
    <w:rsid w:val="004F5BAC"/>
    <w:rsid w:val="004F7F25"/>
    <w:rsid w:val="00501A49"/>
    <w:rsid w:val="00516556"/>
    <w:rsid w:val="00517906"/>
    <w:rsid w:val="005348C7"/>
    <w:rsid w:val="005B4453"/>
    <w:rsid w:val="005D0182"/>
    <w:rsid w:val="00627F84"/>
    <w:rsid w:val="00630330"/>
    <w:rsid w:val="00631F0F"/>
    <w:rsid w:val="006349E7"/>
    <w:rsid w:val="0066547B"/>
    <w:rsid w:val="006A0298"/>
    <w:rsid w:val="006A6E97"/>
    <w:rsid w:val="006B6483"/>
    <w:rsid w:val="006C3784"/>
    <w:rsid w:val="006C4891"/>
    <w:rsid w:val="006C6765"/>
    <w:rsid w:val="006D1F66"/>
    <w:rsid w:val="00725EF3"/>
    <w:rsid w:val="00735A7E"/>
    <w:rsid w:val="00752C1E"/>
    <w:rsid w:val="007664A0"/>
    <w:rsid w:val="0079012B"/>
    <w:rsid w:val="007B4DA5"/>
    <w:rsid w:val="007D29C5"/>
    <w:rsid w:val="007F4A60"/>
    <w:rsid w:val="00812C86"/>
    <w:rsid w:val="00832C2F"/>
    <w:rsid w:val="008755DE"/>
    <w:rsid w:val="00883E6D"/>
    <w:rsid w:val="00893E0A"/>
    <w:rsid w:val="008B4037"/>
    <w:rsid w:val="008D312E"/>
    <w:rsid w:val="008E198F"/>
    <w:rsid w:val="009063C3"/>
    <w:rsid w:val="00915F8F"/>
    <w:rsid w:val="00924F95"/>
    <w:rsid w:val="0096110E"/>
    <w:rsid w:val="00963437"/>
    <w:rsid w:val="0097065D"/>
    <w:rsid w:val="0097614F"/>
    <w:rsid w:val="00990A79"/>
    <w:rsid w:val="009923D0"/>
    <w:rsid w:val="009A0C17"/>
    <w:rsid w:val="009B54A3"/>
    <w:rsid w:val="009B5A21"/>
    <w:rsid w:val="009F447D"/>
    <w:rsid w:val="00A3228E"/>
    <w:rsid w:val="00A83E31"/>
    <w:rsid w:val="00AA51C4"/>
    <w:rsid w:val="00AC08CD"/>
    <w:rsid w:val="00AD5365"/>
    <w:rsid w:val="00AD6751"/>
    <w:rsid w:val="00B2166B"/>
    <w:rsid w:val="00B7678E"/>
    <w:rsid w:val="00B808A5"/>
    <w:rsid w:val="00B93257"/>
    <w:rsid w:val="00BF7144"/>
    <w:rsid w:val="00C61EA5"/>
    <w:rsid w:val="00C90347"/>
    <w:rsid w:val="00CA004F"/>
    <w:rsid w:val="00CA36B6"/>
    <w:rsid w:val="00CB2DA5"/>
    <w:rsid w:val="00CE6D62"/>
    <w:rsid w:val="00CF76A2"/>
    <w:rsid w:val="00D57E91"/>
    <w:rsid w:val="00D57FD4"/>
    <w:rsid w:val="00D73AAC"/>
    <w:rsid w:val="00D73BBC"/>
    <w:rsid w:val="00D75A6D"/>
    <w:rsid w:val="00D76491"/>
    <w:rsid w:val="00D7661D"/>
    <w:rsid w:val="00DB592F"/>
    <w:rsid w:val="00DB5F44"/>
    <w:rsid w:val="00DC0B39"/>
    <w:rsid w:val="00DD138B"/>
    <w:rsid w:val="00DE1090"/>
    <w:rsid w:val="00DE1F04"/>
    <w:rsid w:val="00DF154D"/>
    <w:rsid w:val="00E226C4"/>
    <w:rsid w:val="00E456C1"/>
    <w:rsid w:val="00E57E08"/>
    <w:rsid w:val="00E74A20"/>
    <w:rsid w:val="00E74C96"/>
    <w:rsid w:val="00EB307A"/>
    <w:rsid w:val="00EB547E"/>
    <w:rsid w:val="00EC3995"/>
    <w:rsid w:val="00EC46D5"/>
    <w:rsid w:val="00EF7101"/>
    <w:rsid w:val="00F1468B"/>
    <w:rsid w:val="00F31C3D"/>
    <w:rsid w:val="00F506F2"/>
    <w:rsid w:val="00F50F09"/>
    <w:rsid w:val="00F76494"/>
    <w:rsid w:val="00F77CFF"/>
    <w:rsid w:val="00F77F95"/>
    <w:rsid w:val="00F82544"/>
    <w:rsid w:val="00FB3C51"/>
    <w:rsid w:val="00FE177A"/>
    <w:rsid w:val="00FE3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81F3B8"/>
  <w15:chartTrackingRefBased/>
  <w15:docId w15:val="{F65CBC5B-1C84-4BFD-B040-52EF1E7D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1F66"/>
    <w:rPr>
      <w:color w:val="0563C1" w:themeColor="hyperlink"/>
      <w:u w:val="single"/>
    </w:rPr>
  </w:style>
  <w:style w:type="character" w:styleId="UnresolvedMention">
    <w:name w:val="Unresolved Mention"/>
    <w:basedOn w:val="DefaultParagraphFont"/>
    <w:uiPriority w:val="99"/>
    <w:semiHidden/>
    <w:unhideWhenUsed/>
    <w:rsid w:val="006D1F66"/>
    <w:rPr>
      <w:color w:val="605E5C"/>
      <w:shd w:val="clear" w:color="auto" w:fill="E1DFDD"/>
    </w:rPr>
  </w:style>
  <w:style w:type="paragraph" w:styleId="ListParagraph">
    <w:name w:val="List Paragraph"/>
    <w:basedOn w:val="Normal"/>
    <w:uiPriority w:val="34"/>
    <w:qFormat/>
    <w:rsid w:val="00B93257"/>
    <w:pPr>
      <w:ind w:left="720"/>
      <w:contextualSpacing/>
    </w:pPr>
  </w:style>
  <w:style w:type="paragraph" w:styleId="Header">
    <w:name w:val="header"/>
    <w:basedOn w:val="Normal"/>
    <w:link w:val="HeaderChar"/>
    <w:uiPriority w:val="99"/>
    <w:unhideWhenUsed/>
    <w:rsid w:val="00E45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6C1"/>
  </w:style>
  <w:style w:type="paragraph" w:styleId="Footer">
    <w:name w:val="footer"/>
    <w:basedOn w:val="Normal"/>
    <w:link w:val="FooterChar"/>
    <w:uiPriority w:val="99"/>
    <w:unhideWhenUsed/>
    <w:rsid w:val="00E45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6C1"/>
  </w:style>
  <w:style w:type="table" w:styleId="TableGrid">
    <w:name w:val="Table Grid"/>
    <w:basedOn w:val="TableNormal"/>
    <w:uiPriority w:val="39"/>
    <w:rsid w:val="00455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071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0717F"/>
    <w:rPr>
      <w:sz w:val="20"/>
      <w:szCs w:val="20"/>
    </w:rPr>
  </w:style>
  <w:style w:type="character" w:styleId="EndnoteReference">
    <w:name w:val="endnote reference"/>
    <w:basedOn w:val="DefaultParagraphFont"/>
    <w:uiPriority w:val="99"/>
    <w:semiHidden/>
    <w:unhideWhenUsed/>
    <w:rsid w:val="0030717F"/>
    <w:rPr>
      <w:vertAlign w:val="superscript"/>
    </w:rPr>
  </w:style>
  <w:style w:type="paragraph" w:styleId="FootnoteText">
    <w:name w:val="footnote text"/>
    <w:basedOn w:val="Normal"/>
    <w:link w:val="FootnoteTextChar"/>
    <w:uiPriority w:val="99"/>
    <w:semiHidden/>
    <w:unhideWhenUsed/>
    <w:rsid w:val="003071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717F"/>
    <w:rPr>
      <w:sz w:val="20"/>
      <w:szCs w:val="20"/>
    </w:rPr>
  </w:style>
  <w:style w:type="character" w:styleId="FootnoteReference">
    <w:name w:val="footnote reference"/>
    <w:basedOn w:val="DefaultParagraphFont"/>
    <w:uiPriority w:val="99"/>
    <w:semiHidden/>
    <w:unhideWhenUsed/>
    <w:rsid w:val="0030717F"/>
    <w:rPr>
      <w:vertAlign w:val="superscript"/>
    </w:rPr>
  </w:style>
  <w:style w:type="character" w:styleId="CommentReference">
    <w:name w:val="annotation reference"/>
    <w:basedOn w:val="DefaultParagraphFont"/>
    <w:uiPriority w:val="99"/>
    <w:semiHidden/>
    <w:unhideWhenUsed/>
    <w:rsid w:val="00DE1F04"/>
    <w:rPr>
      <w:sz w:val="16"/>
      <w:szCs w:val="16"/>
    </w:rPr>
  </w:style>
  <w:style w:type="paragraph" w:styleId="CommentText">
    <w:name w:val="annotation text"/>
    <w:basedOn w:val="Normal"/>
    <w:link w:val="CommentTextChar"/>
    <w:uiPriority w:val="99"/>
    <w:semiHidden/>
    <w:unhideWhenUsed/>
    <w:rsid w:val="00DE1F04"/>
    <w:pPr>
      <w:spacing w:line="240" w:lineRule="auto"/>
    </w:pPr>
    <w:rPr>
      <w:sz w:val="20"/>
      <w:szCs w:val="20"/>
    </w:rPr>
  </w:style>
  <w:style w:type="character" w:customStyle="1" w:styleId="CommentTextChar">
    <w:name w:val="Comment Text Char"/>
    <w:basedOn w:val="DefaultParagraphFont"/>
    <w:link w:val="CommentText"/>
    <w:uiPriority w:val="99"/>
    <w:semiHidden/>
    <w:rsid w:val="00DE1F04"/>
    <w:rPr>
      <w:sz w:val="20"/>
      <w:szCs w:val="20"/>
    </w:rPr>
  </w:style>
  <w:style w:type="paragraph" w:styleId="CommentSubject">
    <w:name w:val="annotation subject"/>
    <w:basedOn w:val="CommentText"/>
    <w:next w:val="CommentText"/>
    <w:link w:val="CommentSubjectChar"/>
    <w:uiPriority w:val="99"/>
    <w:semiHidden/>
    <w:unhideWhenUsed/>
    <w:rsid w:val="00DE1F04"/>
    <w:rPr>
      <w:b/>
      <w:bCs/>
    </w:rPr>
  </w:style>
  <w:style w:type="character" w:customStyle="1" w:styleId="CommentSubjectChar">
    <w:name w:val="Comment Subject Char"/>
    <w:basedOn w:val="CommentTextChar"/>
    <w:link w:val="CommentSubject"/>
    <w:uiPriority w:val="99"/>
    <w:semiHidden/>
    <w:rsid w:val="00DE1F04"/>
    <w:rPr>
      <w:b/>
      <w:bCs/>
      <w:sz w:val="20"/>
      <w:szCs w:val="20"/>
    </w:rPr>
  </w:style>
  <w:style w:type="paragraph" w:styleId="Revision">
    <w:name w:val="Revision"/>
    <w:hidden/>
    <w:uiPriority w:val="99"/>
    <w:semiHidden/>
    <w:rsid w:val="000E3A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814529">
      <w:bodyDiv w:val="1"/>
      <w:marLeft w:val="0"/>
      <w:marRight w:val="0"/>
      <w:marTop w:val="0"/>
      <w:marBottom w:val="0"/>
      <w:divBdr>
        <w:top w:val="none" w:sz="0" w:space="0" w:color="auto"/>
        <w:left w:val="none" w:sz="0" w:space="0" w:color="auto"/>
        <w:bottom w:val="none" w:sz="0" w:space="0" w:color="auto"/>
        <w:right w:val="none" w:sz="0" w:space="0" w:color="auto"/>
      </w:divBdr>
    </w:div>
    <w:div w:id="1172992327">
      <w:bodyDiv w:val="1"/>
      <w:marLeft w:val="0"/>
      <w:marRight w:val="0"/>
      <w:marTop w:val="0"/>
      <w:marBottom w:val="0"/>
      <w:divBdr>
        <w:top w:val="none" w:sz="0" w:space="0" w:color="auto"/>
        <w:left w:val="none" w:sz="0" w:space="0" w:color="auto"/>
        <w:bottom w:val="none" w:sz="0" w:space="0" w:color="auto"/>
        <w:right w:val="none" w:sz="0" w:space="0" w:color="auto"/>
      </w:divBdr>
    </w:div>
    <w:div w:id="1298530744">
      <w:bodyDiv w:val="1"/>
      <w:marLeft w:val="0"/>
      <w:marRight w:val="0"/>
      <w:marTop w:val="0"/>
      <w:marBottom w:val="0"/>
      <w:divBdr>
        <w:top w:val="none" w:sz="0" w:space="0" w:color="auto"/>
        <w:left w:val="none" w:sz="0" w:space="0" w:color="auto"/>
        <w:bottom w:val="none" w:sz="0" w:space="0" w:color="auto"/>
        <w:right w:val="none" w:sz="0" w:space="0" w:color="auto"/>
      </w:divBdr>
    </w:div>
    <w:div w:id="1590582187">
      <w:bodyDiv w:val="1"/>
      <w:marLeft w:val="0"/>
      <w:marRight w:val="0"/>
      <w:marTop w:val="0"/>
      <w:marBottom w:val="0"/>
      <w:divBdr>
        <w:top w:val="none" w:sz="0" w:space="0" w:color="auto"/>
        <w:left w:val="none" w:sz="0" w:space="0" w:color="auto"/>
        <w:bottom w:val="none" w:sz="0" w:space="0" w:color="auto"/>
        <w:right w:val="none" w:sz="0" w:space="0" w:color="auto"/>
      </w:divBdr>
    </w:div>
    <w:div w:id="159370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231DA-40DF-4CD8-8789-8CA8A725F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2730</Words>
  <Characters>15563</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Darren</dc:creator>
  <cp:keywords/>
  <dc:description/>
  <cp:lastModifiedBy>Whelan, Kyrsten</cp:lastModifiedBy>
  <cp:revision>2</cp:revision>
  <dcterms:created xsi:type="dcterms:W3CDTF">2025-02-27T19:07:00Z</dcterms:created>
  <dcterms:modified xsi:type="dcterms:W3CDTF">2025-02-27T19:07:00Z</dcterms:modified>
</cp:coreProperties>
</file>